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Pr="004E011E">
        <w:rPr>
          <w:b/>
          <w:sz w:val="28"/>
          <w:szCs w:val="28"/>
        </w:rPr>
        <w:t xml:space="preserve"> </w:t>
      </w:r>
      <w:r w:rsidRPr="009242C1">
        <w:rPr>
          <w:b/>
          <w:sz w:val="28"/>
          <w:szCs w:val="28"/>
        </w:rPr>
        <w:t>Черемховский район</w:t>
      </w: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394CF5" w:rsidRPr="005F5D67" w:rsidRDefault="00394CF5" w:rsidP="00394CF5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394CF5" w:rsidRPr="005674BC" w:rsidRDefault="00394CF5" w:rsidP="00394CF5">
      <w:pPr>
        <w:ind w:firstLine="709"/>
        <w:jc w:val="center"/>
        <w:rPr>
          <w:b/>
          <w:sz w:val="16"/>
          <w:szCs w:val="16"/>
        </w:rPr>
      </w:pP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394CF5" w:rsidRDefault="00394CF5" w:rsidP="00394CF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A49A6">
        <w:rPr>
          <w:b/>
          <w:sz w:val="28"/>
          <w:szCs w:val="28"/>
        </w:rPr>
        <w:t xml:space="preserve">т </w:t>
      </w:r>
      <w:r w:rsidR="00CE3D6A">
        <w:rPr>
          <w:b/>
          <w:sz w:val="28"/>
          <w:szCs w:val="28"/>
        </w:rPr>
        <w:t>24</w:t>
      </w:r>
      <w:r w:rsidR="00221F43">
        <w:rPr>
          <w:b/>
          <w:sz w:val="28"/>
          <w:szCs w:val="28"/>
        </w:rPr>
        <w:t>.12.</w:t>
      </w:r>
      <w:r w:rsidR="00231FB9">
        <w:rPr>
          <w:b/>
          <w:sz w:val="28"/>
          <w:szCs w:val="28"/>
        </w:rPr>
        <w:t>202</w:t>
      </w:r>
      <w:r w:rsidR="0036047A">
        <w:rPr>
          <w:b/>
          <w:sz w:val="28"/>
          <w:szCs w:val="28"/>
        </w:rPr>
        <w:t>1</w:t>
      </w:r>
      <w:r w:rsidR="00221F43">
        <w:rPr>
          <w:b/>
          <w:sz w:val="28"/>
          <w:szCs w:val="28"/>
        </w:rPr>
        <w:t xml:space="preserve"> № </w:t>
      </w:r>
      <w:r w:rsidR="00CE3D6A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94CF5" w:rsidRPr="00BA49A6" w:rsidRDefault="00394CF5" w:rsidP="00394CF5">
      <w:pPr>
        <w:ind w:firstLine="709"/>
        <w:jc w:val="both"/>
        <w:rPr>
          <w:sz w:val="28"/>
          <w:szCs w:val="28"/>
        </w:rPr>
      </w:pPr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</w:p>
    <w:p w:rsidR="00394CF5" w:rsidRPr="005674BC" w:rsidRDefault="00394CF5" w:rsidP="00394CF5">
      <w:pPr>
        <w:ind w:firstLine="709"/>
        <w:jc w:val="both"/>
        <w:rPr>
          <w:b/>
          <w:sz w:val="16"/>
          <w:szCs w:val="16"/>
        </w:rPr>
      </w:pPr>
    </w:p>
    <w:p w:rsidR="00394CF5" w:rsidRDefault="00394CF5" w:rsidP="00394CF5">
      <w:pPr>
        <w:ind w:firstLine="709"/>
        <w:jc w:val="both"/>
        <w:rPr>
          <w:b/>
        </w:rPr>
      </w:pPr>
      <w:r w:rsidRPr="00180F7F">
        <w:rPr>
          <w:b/>
        </w:rPr>
        <w:t xml:space="preserve">О бюджете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сельского</w:t>
      </w:r>
    </w:p>
    <w:p w:rsidR="00394CF5" w:rsidRDefault="00394CF5" w:rsidP="00394CF5">
      <w:pPr>
        <w:ind w:firstLine="709"/>
        <w:jc w:val="both"/>
        <w:rPr>
          <w:b/>
        </w:rPr>
      </w:pPr>
      <w:r w:rsidRPr="00180F7F">
        <w:rPr>
          <w:b/>
        </w:rPr>
        <w:t>поселения</w:t>
      </w:r>
      <w:r>
        <w:rPr>
          <w:b/>
        </w:rPr>
        <w:t xml:space="preserve"> </w:t>
      </w:r>
      <w:r w:rsidRPr="00180F7F">
        <w:rPr>
          <w:b/>
        </w:rPr>
        <w:t xml:space="preserve">на </w:t>
      </w:r>
      <w:r w:rsidR="00231FB9">
        <w:rPr>
          <w:b/>
        </w:rPr>
        <w:t>2022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394CF5" w:rsidRPr="00180F7F" w:rsidRDefault="00394CF5" w:rsidP="00394CF5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231FB9">
        <w:rPr>
          <w:b/>
        </w:rPr>
        <w:t>2023</w:t>
      </w:r>
      <w:r w:rsidRPr="00180F7F">
        <w:rPr>
          <w:b/>
        </w:rPr>
        <w:t xml:space="preserve"> и </w:t>
      </w:r>
      <w:r w:rsidR="00231FB9">
        <w:rPr>
          <w:b/>
        </w:rPr>
        <w:t>2024</w:t>
      </w:r>
      <w:r w:rsidRPr="00180F7F">
        <w:rPr>
          <w:b/>
        </w:rPr>
        <w:t xml:space="preserve"> годов </w:t>
      </w:r>
    </w:p>
    <w:p w:rsidR="00394CF5" w:rsidRDefault="00394CF5" w:rsidP="00394CF5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>Руководствуясь Бюджетным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 xml:space="preserve">Федеральным </w:t>
      </w:r>
      <w:proofErr w:type="gramStart"/>
      <w:r w:rsidRPr="00FB1FDA">
        <w:rPr>
          <w:sz w:val="28"/>
          <w:szCs w:val="28"/>
        </w:rPr>
        <w:t>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22.10.2013 № 74-ОЗ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 Черемховского муниципального образования, Дум</w:t>
      </w:r>
      <w:r>
        <w:rPr>
          <w:sz w:val="28"/>
          <w:szCs w:val="28"/>
        </w:rPr>
        <w:t>а</w:t>
      </w:r>
      <w:r w:rsidRPr="00AA44A2">
        <w:rPr>
          <w:sz w:val="28"/>
          <w:szCs w:val="28"/>
        </w:rPr>
        <w:t xml:space="preserve"> Черемховского сельского</w:t>
      </w:r>
      <w:proofErr w:type="gramEnd"/>
      <w:r w:rsidRPr="00AA44A2">
        <w:rPr>
          <w:sz w:val="28"/>
          <w:szCs w:val="28"/>
        </w:rPr>
        <w:t xml:space="preserve"> поселения</w:t>
      </w:r>
    </w:p>
    <w:p w:rsidR="00394CF5" w:rsidRPr="00F021EA" w:rsidRDefault="00394CF5" w:rsidP="00394CF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394CF5" w:rsidRPr="001610FD" w:rsidRDefault="00394CF5" w:rsidP="00394C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2306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Черемховского сельского поселения </w:t>
      </w:r>
      <w:r w:rsidRPr="000D2306">
        <w:rPr>
          <w:sz w:val="28"/>
          <w:szCs w:val="28"/>
        </w:rPr>
        <w:t xml:space="preserve">на </w:t>
      </w:r>
      <w:r w:rsidR="00231FB9">
        <w:rPr>
          <w:sz w:val="28"/>
          <w:szCs w:val="28"/>
        </w:rPr>
        <w:t>2022</w:t>
      </w:r>
      <w:r w:rsidRPr="000D2306">
        <w:rPr>
          <w:sz w:val="28"/>
          <w:szCs w:val="28"/>
        </w:rPr>
        <w:t xml:space="preserve"> год: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231FB9">
        <w:rPr>
          <w:sz w:val="28"/>
          <w:szCs w:val="28"/>
        </w:rPr>
        <w:t>35</w:t>
      </w:r>
      <w:r w:rsidR="00231FB9" w:rsidRPr="00231FB9">
        <w:rPr>
          <w:sz w:val="28"/>
          <w:szCs w:val="28"/>
        </w:rPr>
        <w:t>300,0</w:t>
      </w:r>
      <w:r w:rsidR="004C40DC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ED6406">
        <w:rPr>
          <w:sz w:val="28"/>
          <w:szCs w:val="28"/>
        </w:rPr>
        <w:t>30</w:t>
      </w:r>
      <w:r w:rsidR="00ED6406" w:rsidRPr="00ED6406">
        <w:rPr>
          <w:sz w:val="28"/>
          <w:szCs w:val="28"/>
        </w:rPr>
        <w:t>339,3</w:t>
      </w:r>
      <w:r w:rsidR="00231FB9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231FB9">
        <w:rPr>
          <w:sz w:val="28"/>
          <w:szCs w:val="28"/>
        </w:rPr>
        <w:t>35600</w:t>
      </w:r>
      <w:r w:rsidR="004C40DC" w:rsidRPr="004C40DC">
        <w:rPr>
          <w:sz w:val="28"/>
          <w:szCs w:val="28"/>
        </w:rPr>
        <w:t>,0</w:t>
      </w:r>
      <w:r w:rsidR="004C40DC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394CF5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в сумме </w:t>
      </w:r>
      <w:r w:rsidR="004C40DC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тыс. рублей, или </w:t>
      </w:r>
      <w:r w:rsidR="004C40DC">
        <w:rPr>
          <w:sz w:val="28"/>
          <w:szCs w:val="28"/>
        </w:rPr>
        <w:t>6</w:t>
      </w:r>
      <w:r w:rsidRPr="0071672B">
        <w:rPr>
          <w:sz w:val="28"/>
          <w:szCs w:val="28"/>
        </w:rPr>
        <w:t>,</w:t>
      </w:r>
      <w:r w:rsidR="00231FB9">
        <w:rPr>
          <w:sz w:val="28"/>
          <w:szCs w:val="28"/>
        </w:rPr>
        <w:t>1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 xml:space="preserve">бъема безвозмездных поступлений. 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06">
        <w:rPr>
          <w:sz w:val="28"/>
          <w:szCs w:val="28"/>
        </w:rPr>
        <w:t xml:space="preserve">2. Утвердить основные характеристики бюджета на </w:t>
      </w:r>
      <w:r>
        <w:rPr>
          <w:sz w:val="28"/>
          <w:szCs w:val="28"/>
        </w:rPr>
        <w:t>плановый</w:t>
      </w:r>
      <w:r w:rsidRPr="000D2306">
        <w:rPr>
          <w:sz w:val="28"/>
          <w:szCs w:val="28"/>
        </w:rPr>
        <w:t xml:space="preserve"> период </w:t>
      </w:r>
      <w:r w:rsidR="00231FB9">
        <w:rPr>
          <w:sz w:val="28"/>
          <w:szCs w:val="28"/>
        </w:rPr>
        <w:t>2023</w:t>
      </w:r>
      <w:r w:rsidRPr="000D2306">
        <w:rPr>
          <w:sz w:val="28"/>
          <w:szCs w:val="28"/>
        </w:rPr>
        <w:t xml:space="preserve"> и </w:t>
      </w:r>
      <w:r w:rsidR="00231FB9">
        <w:rPr>
          <w:sz w:val="28"/>
          <w:szCs w:val="28"/>
        </w:rPr>
        <w:t>2024</w:t>
      </w:r>
      <w:r w:rsidRPr="000D2306">
        <w:rPr>
          <w:sz w:val="28"/>
          <w:szCs w:val="28"/>
        </w:rPr>
        <w:t xml:space="preserve"> годов:</w:t>
      </w:r>
    </w:p>
    <w:p w:rsidR="00394CF5" w:rsidRPr="004E340F" w:rsidRDefault="00394CF5" w:rsidP="00394CF5">
      <w:pPr>
        <w:ind w:firstLine="708"/>
        <w:jc w:val="both"/>
        <w:rPr>
          <w:b/>
          <w:bCs/>
          <w:color w:val="000000"/>
          <w:sz w:val="16"/>
          <w:szCs w:val="16"/>
        </w:rPr>
      </w:pPr>
      <w:proofErr w:type="gramStart"/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общий объем доходов</w:t>
      </w:r>
      <w:r>
        <w:rPr>
          <w:sz w:val="28"/>
          <w:szCs w:val="28"/>
        </w:rPr>
        <w:t xml:space="preserve"> бюджета на </w:t>
      </w:r>
      <w:r w:rsidR="00231FB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Pr="000D2306">
        <w:rPr>
          <w:sz w:val="28"/>
          <w:szCs w:val="28"/>
        </w:rPr>
        <w:t xml:space="preserve"> в сумме </w:t>
      </w:r>
      <w:r w:rsidR="00231FB9">
        <w:rPr>
          <w:sz w:val="28"/>
          <w:szCs w:val="28"/>
        </w:rPr>
        <w:t>26</w:t>
      </w:r>
      <w:r w:rsidR="00ED6406">
        <w:rPr>
          <w:sz w:val="28"/>
          <w:szCs w:val="28"/>
        </w:rPr>
        <w:t>1</w:t>
      </w:r>
      <w:r w:rsidR="004C40DC" w:rsidRPr="004C40DC">
        <w:rPr>
          <w:sz w:val="28"/>
          <w:szCs w:val="28"/>
        </w:rPr>
        <w:t>00,0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</w:t>
      </w:r>
      <w:r>
        <w:rPr>
          <w:sz w:val="28"/>
          <w:szCs w:val="28"/>
        </w:rPr>
        <w:t> </w:t>
      </w:r>
      <w:r w:rsidR="00ED6406">
        <w:rPr>
          <w:bCs/>
          <w:color w:val="000000"/>
          <w:sz w:val="28"/>
          <w:szCs w:val="28"/>
        </w:rPr>
        <w:t>21</w:t>
      </w:r>
      <w:r w:rsidR="00ED6406" w:rsidRPr="00ED6406">
        <w:rPr>
          <w:bCs/>
          <w:color w:val="000000"/>
          <w:sz w:val="28"/>
          <w:szCs w:val="28"/>
        </w:rPr>
        <w:t>330,9</w:t>
      </w:r>
      <w:r>
        <w:rPr>
          <w:bCs/>
          <w:color w:val="000000"/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на </w:t>
      </w:r>
      <w:r w:rsidR="00231FB9">
        <w:rPr>
          <w:sz w:val="28"/>
          <w:szCs w:val="28"/>
        </w:rPr>
        <w:t>2024</w:t>
      </w:r>
      <w:r w:rsidRPr="000D2306">
        <w:rPr>
          <w:sz w:val="28"/>
          <w:szCs w:val="28"/>
        </w:rPr>
        <w:t xml:space="preserve"> год в сумме </w:t>
      </w:r>
      <w:r w:rsidR="004C40DC">
        <w:rPr>
          <w:sz w:val="28"/>
          <w:szCs w:val="28"/>
        </w:rPr>
        <w:t>1</w:t>
      </w:r>
      <w:r w:rsidR="00231FB9">
        <w:rPr>
          <w:sz w:val="28"/>
          <w:szCs w:val="28"/>
        </w:rPr>
        <w:t>2</w:t>
      </w:r>
      <w:r w:rsidR="00ED6406">
        <w:rPr>
          <w:sz w:val="28"/>
          <w:szCs w:val="28"/>
        </w:rPr>
        <w:t>25</w:t>
      </w:r>
      <w:r w:rsidR="004C40DC" w:rsidRPr="004C40DC">
        <w:rPr>
          <w:sz w:val="28"/>
          <w:szCs w:val="28"/>
        </w:rPr>
        <w:t>0,0</w:t>
      </w:r>
      <w:r w:rsidR="004C40DC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ED6406">
        <w:rPr>
          <w:sz w:val="28"/>
          <w:szCs w:val="28"/>
        </w:rPr>
        <w:t>7</w:t>
      </w:r>
      <w:r w:rsidR="00ED6406" w:rsidRPr="00ED6406">
        <w:rPr>
          <w:sz w:val="28"/>
          <w:szCs w:val="28"/>
        </w:rPr>
        <w:t>184,2</w:t>
      </w:r>
      <w:r w:rsidR="004C40DC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  <w:proofErr w:type="gramEnd"/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на </w:t>
      </w:r>
      <w:r w:rsidR="00231FB9">
        <w:rPr>
          <w:sz w:val="28"/>
          <w:szCs w:val="28"/>
        </w:rPr>
        <w:t>2023</w:t>
      </w:r>
      <w:r w:rsidRPr="000D2306">
        <w:rPr>
          <w:sz w:val="28"/>
          <w:szCs w:val="28"/>
        </w:rPr>
        <w:t xml:space="preserve"> год в сумме </w:t>
      </w:r>
      <w:r w:rsidR="00231FB9">
        <w:rPr>
          <w:sz w:val="28"/>
          <w:szCs w:val="28"/>
        </w:rPr>
        <w:t>2</w:t>
      </w:r>
      <w:r w:rsidR="00BB4B21">
        <w:rPr>
          <w:sz w:val="28"/>
          <w:szCs w:val="28"/>
        </w:rPr>
        <w:t>6300</w:t>
      </w:r>
      <w:r w:rsidR="004C40DC" w:rsidRPr="004C40DC">
        <w:rPr>
          <w:sz w:val="28"/>
          <w:szCs w:val="28"/>
        </w:rPr>
        <w:t>,0</w:t>
      </w:r>
      <w:r w:rsidRPr="003A2A96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BB4B21">
        <w:rPr>
          <w:sz w:val="28"/>
          <w:szCs w:val="28"/>
        </w:rPr>
        <w:t>286</w:t>
      </w:r>
      <w:r w:rsidRPr="003A2A9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A2A96">
        <w:rPr>
          <w:sz w:val="28"/>
          <w:szCs w:val="28"/>
        </w:rPr>
        <w:t xml:space="preserve"> тыс. рублей, на </w:t>
      </w:r>
      <w:r w:rsidR="00231FB9">
        <w:rPr>
          <w:sz w:val="28"/>
          <w:szCs w:val="28"/>
        </w:rPr>
        <w:t>2024</w:t>
      </w:r>
      <w:r w:rsidRPr="003A2A96">
        <w:rPr>
          <w:sz w:val="28"/>
          <w:szCs w:val="28"/>
        </w:rPr>
        <w:t xml:space="preserve"> год в сумме </w:t>
      </w:r>
      <w:r w:rsidR="009A26C0">
        <w:rPr>
          <w:sz w:val="28"/>
          <w:szCs w:val="28"/>
        </w:rPr>
        <w:t>1</w:t>
      </w:r>
      <w:r w:rsidR="00BB4B21">
        <w:rPr>
          <w:sz w:val="28"/>
          <w:szCs w:val="28"/>
        </w:rPr>
        <w:t>2350</w:t>
      </w:r>
      <w:r w:rsidRPr="004475F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A2A96">
        <w:rPr>
          <w:sz w:val="28"/>
          <w:szCs w:val="28"/>
        </w:rPr>
        <w:t xml:space="preserve"> тыс. рублей, в том числе условно утвержденные</w:t>
      </w:r>
      <w:r w:rsidRPr="000D2306">
        <w:rPr>
          <w:sz w:val="28"/>
          <w:szCs w:val="28"/>
        </w:rPr>
        <w:t xml:space="preserve"> расходы в сумме </w:t>
      </w:r>
      <w:r w:rsidR="00BB4B21">
        <w:rPr>
          <w:sz w:val="28"/>
          <w:szCs w:val="28"/>
        </w:rPr>
        <w:t>579</w:t>
      </w:r>
      <w:r w:rsidRPr="001161BD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Pr="000D2306">
        <w:rPr>
          <w:sz w:val="28"/>
          <w:szCs w:val="28"/>
        </w:rPr>
        <w:t>тыс</w:t>
      </w:r>
      <w:proofErr w:type="gramStart"/>
      <w:r w:rsidRPr="000D2306">
        <w:rPr>
          <w:sz w:val="28"/>
          <w:szCs w:val="28"/>
        </w:rPr>
        <w:t>.р</w:t>
      </w:r>
      <w:proofErr w:type="gramEnd"/>
      <w:r w:rsidRPr="000D2306">
        <w:rPr>
          <w:sz w:val="28"/>
          <w:szCs w:val="28"/>
        </w:rPr>
        <w:t>ублей;</w:t>
      </w:r>
    </w:p>
    <w:p w:rsidR="00394CF5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</w:t>
      </w:r>
      <w:r w:rsidRPr="000D2306">
        <w:rPr>
          <w:sz w:val="28"/>
          <w:szCs w:val="28"/>
        </w:rPr>
        <w:t xml:space="preserve">на </w:t>
      </w:r>
      <w:r w:rsidR="00231FB9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71672B">
        <w:rPr>
          <w:sz w:val="28"/>
          <w:szCs w:val="28"/>
        </w:rPr>
        <w:t xml:space="preserve">в сумме </w:t>
      </w:r>
      <w:r w:rsidR="00231FB9">
        <w:rPr>
          <w:sz w:val="28"/>
          <w:szCs w:val="28"/>
        </w:rPr>
        <w:t>2</w:t>
      </w:r>
      <w:r>
        <w:rPr>
          <w:sz w:val="28"/>
          <w:szCs w:val="28"/>
        </w:rPr>
        <w:t>00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тыс. рублей, или </w:t>
      </w:r>
      <w:r w:rsidR="00231FB9">
        <w:rPr>
          <w:sz w:val="28"/>
          <w:szCs w:val="28"/>
        </w:rPr>
        <w:t>4</w:t>
      </w:r>
      <w:r w:rsidRPr="0071672B">
        <w:rPr>
          <w:sz w:val="28"/>
          <w:szCs w:val="28"/>
        </w:rPr>
        <w:t>,</w:t>
      </w:r>
      <w:r w:rsidR="00ED6406">
        <w:rPr>
          <w:sz w:val="28"/>
          <w:szCs w:val="28"/>
        </w:rPr>
        <w:t>2</w:t>
      </w:r>
      <w:r w:rsidRPr="0071672B">
        <w:rPr>
          <w:sz w:val="28"/>
          <w:szCs w:val="28"/>
        </w:rPr>
        <w:t xml:space="preserve"> % </w:t>
      </w:r>
      <w:r w:rsidRPr="0071672B">
        <w:rPr>
          <w:sz w:val="28"/>
          <w:szCs w:val="28"/>
        </w:rPr>
        <w:lastRenderedPageBreak/>
        <w:t>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поступлений,</w:t>
      </w:r>
      <w:r w:rsidRPr="008E3F4F">
        <w:rPr>
          <w:sz w:val="28"/>
          <w:szCs w:val="28"/>
        </w:rPr>
        <w:t xml:space="preserve"> </w:t>
      </w:r>
      <w:r w:rsidRPr="0071672B">
        <w:rPr>
          <w:sz w:val="28"/>
          <w:szCs w:val="28"/>
        </w:rPr>
        <w:t xml:space="preserve">размер дефицита бюджета </w:t>
      </w:r>
      <w:r w:rsidRPr="000D2306">
        <w:rPr>
          <w:sz w:val="28"/>
          <w:szCs w:val="28"/>
        </w:rPr>
        <w:t xml:space="preserve">на </w:t>
      </w:r>
      <w:r w:rsidR="00231FB9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71672B">
        <w:rPr>
          <w:sz w:val="28"/>
          <w:szCs w:val="28"/>
        </w:rPr>
        <w:t xml:space="preserve">в сумме </w:t>
      </w:r>
      <w:r w:rsidR="00231FB9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тыс. рублей, или </w:t>
      </w:r>
      <w:r w:rsidR="00231FB9">
        <w:rPr>
          <w:sz w:val="28"/>
          <w:szCs w:val="28"/>
        </w:rPr>
        <w:t>2</w:t>
      </w:r>
      <w:r w:rsidRPr="0071672B">
        <w:rPr>
          <w:sz w:val="28"/>
          <w:szCs w:val="28"/>
        </w:rPr>
        <w:t>,</w:t>
      </w:r>
      <w:r w:rsidR="00231FB9"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 xml:space="preserve">бъема безвозмездных поступлений, 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5DC6">
        <w:rPr>
          <w:rFonts w:ascii="Times New Roman" w:hAnsi="Times New Roman" w:cs="Times New Roman"/>
          <w:sz w:val="28"/>
          <w:szCs w:val="28"/>
        </w:rPr>
        <w:t xml:space="preserve">. Установить, что доходы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85DC6">
        <w:rPr>
          <w:rFonts w:ascii="Times New Roman" w:hAnsi="Times New Roman" w:cs="Times New Roman"/>
          <w:sz w:val="28"/>
          <w:szCs w:val="28"/>
        </w:rPr>
        <w:t xml:space="preserve">, поступающие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 плановом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85DC6">
        <w:rPr>
          <w:rFonts w:ascii="Times New Roman" w:hAnsi="Times New Roman" w:cs="Times New Roman"/>
          <w:sz w:val="28"/>
          <w:szCs w:val="28"/>
        </w:rPr>
        <w:t>, формируются за счет: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394CF5" w:rsidRDefault="00394CF5" w:rsidP="00394CF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местных налогов в соответствии с нормативами, установленными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Pr="00785DC6" w:rsidRDefault="00394CF5" w:rsidP="00394CF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доходов</w:t>
      </w:r>
      <w:r w:rsidRPr="00785DC6">
        <w:rPr>
          <w:rFonts w:ascii="Times New Roman" w:hAnsi="Times New Roman" w:cs="Times New Roman"/>
          <w:sz w:val="28"/>
          <w:szCs w:val="28"/>
        </w:rPr>
        <w:t xml:space="preserve"> от федеральных налогов и сборов, в том числе налогов, предусмотренных специальными налоговыми режимами, </w:t>
      </w:r>
      <w:r>
        <w:rPr>
          <w:rFonts w:ascii="Times New Roman" w:hAnsi="Times New Roman" w:cs="Times New Roman"/>
          <w:sz w:val="28"/>
          <w:szCs w:val="28"/>
        </w:rPr>
        <w:t>и региональных налогов по</w:t>
      </w:r>
      <w:r w:rsidRPr="00785DC6">
        <w:rPr>
          <w:rFonts w:ascii="Times New Roman" w:hAnsi="Times New Roman" w:cs="Times New Roman"/>
          <w:sz w:val="28"/>
          <w:szCs w:val="28"/>
        </w:rPr>
        <w:t xml:space="preserve"> нормативам</w:t>
      </w:r>
      <w:r>
        <w:rPr>
          <w:rFonts w:ascii="Times New Roman" w:hAnsi="Times New Roman" w:cs="Times New Roman"/>
          <w:sz w:val="28"/>
          <w:szCs w:val="28"/>
        </w:rPr>
        <w:t xml:space="preserve"> отчислений, установленным Законами Иркутской области в соответствии с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2) неналоговых доходов</w:t>
      </w:r>
      <w:r w:rsidRPr="0051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нормативами, установленными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Законами Иркутской области;</w:t>
      </w:r>
    </w:p>
    <w:p w:rsidR="00394CF5" w:rsidRPr="00785DC6" w:rsidRDefault="00394CF5" w:rsidP="00394CF5">
      <w:pPr>
        <w:ind w:firstLine="540"/>
        <w:jc w:val="both"/>
        <w:rPr>
          <w:sz w:val="28"/>
          <w:szCs w:val="28"/>
        </w:rPr>
      </w:pPr>
      <w:r w:rsidRPr="00785DC6">
        <w:rPr>
          <w:sz w:val="28"/>
          <w:szCs w:val="28"/>
        </w:rPr>
        <w:t>3) безвозмездных поступлений: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5DC6">
        <w:rPr>
          <w:rFonts w:ascii="Times New Roman" w:hAnsi="Times New Roman" w:cs="Times New Roman"/>
          <w:sz w:val="28"/>
          <w:szCs w:val="28"/>
        </w:rPr>
        <w:t>. В соответствии со статьей 35 Бюджетного кодекса Российской Федерации добровольные взносы, пожертвования от физических и юридических лиц, поступившие в бюджет поселения, подлежат направлению на цели, указанные при их перечислении.</w:t>
      </w:r>
    </w:p>
    <w:p w:rsidR="00394CF5" w:rsidRPr="00BD12D9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5. Установить: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- прогнозируемые доходы бюджета 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 по классификации доходов бюджетов Российской Федерации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1,2 </w:t>
      </w:r>
      <w:r w:rsidRPr="00BD12D9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Pr="00A65B9D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B9D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 и подразделам классификации расходов бюджетов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65B9D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65B9D">
        <w:rPr>
          <w:rFonts w:ascii="Times New Roman" w:hAnsi="Times New Roman" w:cs="Times New Roman"/>
          <w:sz w:val="28"/>
          <w:szCs w:val="28"/>
        </w:rPr>
        <w:t xml:space="preserve"> </w:t>
      </w:r>
      <w:r w:rsidR="00231F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1FB9">
        <w:rPr>
          <w:rFonts w:ascii="Times New Roman" w:hAnsi="Times New Roman" w:cs="Times New Roman"/>
          <w:sz w:val="28"/>
          <w:szCs w:val="28"/>
        </w:rPr>
        <w:t>4</w:t>
      </w:r>
      <w:r w:rsidRPr="00A65B9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2306">
        <w:rPr>
          <w:sz w:val="28"/>
          <w:szCs w:val="28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BD12D9">
        <w:rPr>
          <w:sz w:val="28"/>
          <w:szCs w:val="28"/>
        </w:rPr>
        <w:t xml:space="preserve">на </w:t>
      </w:r>
      <w:r w:rsidR="00231FB9">
        <w:rPr>
          <w:sz w:val="28"/>
          <w:szCs w:val="28"/>
        </w:rPr>
        <w:t>2022</w:t>
      </w:r>
      <w:r w:rsidRPr="00BD12D9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плановый</w:t>
      </w:r>
      <w:r w:rsidRPr="00BD12D9">
        <w:rPr>
          <w:sz w:val="28"/>
          <w:szCs w:val="28"/>
        </w:rPr>
        <w:t xml:space="preserve"> период </w:t>
      </w:r>
      <w:r w:rsidR="00231FB9">
        <w:rPr>
          <w:sz w:val="28"/>
          <w:szCs w:val="28"/>
        </w:rPr>
        <w:t>2023</w:t>
      </w:r>
      <w:r w:rsidRPr="00BD12D9">
        <w:rPr>
          <w:sz w:val="28"/>
          <w:szCs w:val="28"/>
        </w:rPr>
        <w:t xml:space="preserve"> и </w:t>
      </w:r>
      <w:r w:rsidR="00231FB9">
        <w:rPr>
          <w:sz w:val="28"/>
          <w:szCs w:val="28"/>
        </w:rPr>
        <w:t>2024</w:t>
      </w:r>
      <w:r w:rsidRPr="00BD12D9">
        <w:rPr>
          <w:sz w:val="28"/>
          <w:szCs w:val="28"/>
        </w:rPr>
        <w:t xml:space="preserve"> годов</w:t>
      </w:r>
      <w:r w:rsidRPr="000D2306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ям</w:t>
      </w:r>
      <w:r w:rsidRPr="000D2306">
        <w:rPr>
          <w:sz w:val="28"/>
          <w:szCs w:val="28"/>
        </w:rPr>
        <w:t xml:space="preserve"> </w:t>
      </w:r>
      <w:r w:rsidR="00231FB9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231FB9">
        <w:rPr>
          <w:sz w:val="28"/>
          <w:szCs w:val="28"/>
        </w:rPr>
        <w:t>6</w:t>
      </w:r>
      <w:r w:rsidRPr="000D2306">
        <w:rPr>
          <w:sz w:val="28"/>
          <w:szCs w:val="28"/>
        </w:rPr>
        <w:t xml:space="preserve"> к настоящему </w:t>
      </w:r>
      <w:r w:rsidRPr="00BD12D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394CF5" w:rsidRPr="000D2306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2306">
        <w:rPr>
          <w:sz w:val="28"/>
          <w:szCs w:val="28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Pr="00BD12D9">
        <w:rPr>
          <w:sz w:val="28"/>
          <w:szCs w:val="28"/>
        </w:rPr>
        <w:t xml:space="preserve">на </w:t>
      </w:r>
      <w:r w:rsidR="00231FB9">
        <w:rPr>
          <w:sz w:val="28"/>
          <w:szCs w:val="28"/>
        </w:rPr>
        <w:t>2022</w:t>
      </w:r>
      <w:r w:rsidRPr="00BD12D9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плановый</w:t>
      </w:r>
      <w:r w:rsidRPr="00BD12D9">
        <w:rPr>
          <w:sz w:val="28"/>
          <w:szCs w:val="28"/>
        </w:rPr>
        <w:t xml:space="preserve"> период </w:t>
      </w:r>
      <w:r w:rsidR="00231FB9">
        <w:rPr>
          <w:sz w:val="28"/>
          <w:szCs w:val="28"/>
        </w:rPr>
        <w:t>2023</w:t>
      </w:r>
      <w:r w:rsidRPr="00BD12D9">
        <w:rPr>
          <w:sz w:val="28"/>
          <w:szCs w:val="28"/>
        </w:rPr>
        <w:t xml:space="preserve"> и </w:t>
      </w:r>
      <w:r w:rsidR="00231FB9">
        <w:rPr>
          <w:sz w:val="28"/>
          <w:szCs w:val="28"/>
        </w:rPr>
        <w:t>2024</w:t>
      </w:r>
      <w:r w:rsidRPr="00BD12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ям</w:t>
      </w:r>
      <w:r w:rsidRPr="000D2306">
        <w:rPr>
          <w:sz w:val="28"/>
          <w:szCs w:val="28"/>
        </w:rPr>
        <w:t xml:space="preserve"> </w:t>
      </w:r>
      <w:r w:rsidR="00231FB9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231FB9">
        <w:rPr>
          <w:sz w:val="28"/>
          <w:szCs w:val="28"/>
        </w:rPr>
        <w:t>8</w:t>
      </w:r>
      <w:r w:rsidRPr="000D2306">
        <w:rPr>
          <w:sz w:val="28"/>
          <w:szCs w:val="28"/>
        </w:rPr>
        <w:t xml:space="preserve"> к настоящему </w:t>
      </w:r>
      <w:r w:rsidRPr="00BD12D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394CF5" w:rsidRDefault="00394CF5" w:rsidP="00394C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 xml:space="preserve">- </w:t>
      </w:r>
      <w:r w:rsidRPr="00622B9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22B9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Черемховского сельского поселения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 w:rsidR="00231F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,1</w:t>
      </w:r>
      <w:r w:rsidR="00231FB9">
        <w:rPr>
          <w:rFonts w:ascii="Times New Roman" w:hAnsi="Times New Roman" w:cs="Times New Roman"/>
          <w:sz w:val="28"/>
          <w:szCs w:val="28"/>
        </w:rPr>
        <w:t>0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BD12D9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Default="00394CF5" w:rsidP="00394C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84E6E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на исполнение публичных нормативных обязательств </w:t>
      </w:r>
      <w:r>
        <w:rPr>
          <w:rFonts w:ascii="Times New Roman" w:hAnsi="Times New Roman" w:cs="Times New Roman"/>
          <w:sz w:val="28"/>
          <w:szCs w:val="28"/>
        </w:rPr>
        <w:t>из бюджета Черемховского сельского поселения</w:t>
      </w:r>
      <w:r w:rsidRPr="00184E6E">
        <w:rPr>
          <w:rFonts w:ascii="Times New Roman" w:hAnsi="Times New Roman" w:cs="Times New Roman"/>
          <w:sz w:val="28"/>
          <w:szCs w:val="28"/>
        </w:rPr>
        <w:t xml:space="preserve">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1F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,1</w:t>
      </w:r>
      <w:r w:rsidR="00231FB9">
        <w:rPr>
          <w:rFonts w:ascii="Times New Roman" w:hAnsi="Times New Roman" w:cs="Times New Roman"/>
          <w:sz w:val="28"/>
          <w:szCs w:val="28"/>
        </w:rPr>
        <w:t>2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BD12D9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CF5" w:rsidRDefault="00394CF5" w:rsidP="00394C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 xml:space="preserve">- </w:t>
      </w:r>
      <w:r w:rsidRPr="00622B9C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F6CA7">
        <w:rPr>
          <w:rFonts w:ascii="Times New Roman" w:hAnsi="Times New Roman" w:cs="Times New Roman"/>
          <w:sz w:val="28"/>
          <w:szCs w:val="28"/>
        </w:rPr>
        <w:t xml:space="preserve"> </w:t>
      </w:r>
      <w:r w:rsidRPr="00622B9C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1F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,1</w:t>
      </w:r>
      <w:r w:rsidR="00231FB9">
        <w:rPr>
          <w:rFonts w:ascii="Times New Roman" w:hAnsi="Times New Roman" w:cs="Times New Roman"/>
          <w:sz w:val="28"/>
          <w:szCs w:val="28"/>
        </w:rPr>
        <w:t>4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2F1168">
        <w:rPr>
          <w:rFonts w:ascii="Times New Roman" w:hAnsi="Times New Roman" w:cs="Times New Roman"/>
          <w:sz w:val="28"/>
          <w:szCs w:val="28"/>
        </w:rPr>
        <w:t xml:space="preserve">программу 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2F1168">
        <w:rPr>
          <w:rFonts w:ascii="Times New Roman" w:hAnsi="Times New Roman" w:cs="Times New Roman"/>
          <w:sz w:val="28"/>
          <w:szCs w:val="28"/>
        </w:rPr>
        <w:t>сельского поселени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BB4B21">
        <w:rPr>
          <w:rFonts w:ascii="Times New Roman" w:hAnsi="Times New Roman" w:cs="Times New Roman"/>
          <w:sz w:val="28"/>
          <w:szCs w:val="28"/>
        </w:rPr>
        <w:t>ю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1FB9">
        <w:rPr>
          <w:rFonts w:ascii="Times New Roman" w:hAnsi="Times New Roman" w:cs="Times New Roman"/>
          <w:sz w:val="28"/>
          <w:szCs w:val="28"/>
        </w:rPr>
        <w:t>5</w:t>
      </w:r>
      <w:r w:rsidRPr="002F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F1168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657E">
        <w:rPr>
          <w:rFonts w:ascii="Times New Roman" w:hAnsi="Times New Roman" w:cs="Times New Roman"/>
          <w:sz w:val="28"/>
          <w:szCs w:val="28"/>
        </w:rPr>
        <w:t xml:space="preserve">- распределение иных межбюджетных трансфертов, предоставляемых из бюджета Черемховского сельского поселения бюджету Черемховского муниципального района на осуществление переданных отдельных полномочий по решению некоторых вопросов местного значения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A41A9">
        <w:rPr>
          <w:rFonts w:ascii="Times New Roman" w:hAnsi="Times New Roman" w:cs="Times New Roman"/>
          <w:sz w:val="28"/>
          <w:szCs w:val="28"/>
        </w:rPr>
        <w:t xml:space="preserve"> </w:t>
      </w:r>
      <w:r w:rsidRPr="0066657E">
        <w:rPr>
          <w:rFonts w:ascii="Times New Roman" w:hAnsi="Times New Roman" w:cs="Times New Roman"/>
          <w:sz w:val="28"/>
          <w:szCs w:val="28"/>
        </w:rPr>
        <w:t>согласно при</w:t>
      </w:r>
      <w:r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231FB9">
        <w:rPr>
          <w:rFonts w:ascii="Times New Roman" w:hAnsi="Times New Roman" w:cs="Times New Roman"/>
          <w:sz w:val="28"/>
          <w:szCs w:val="28"/>
        </w:rPr>
        <w:t>1</w:t>
      </w:r>
      <w:r w:rsidR="00BB4B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57E">
        <w:rPr>
          <w:rFonts w:ascii="Times New Roman" w:hAnsi="Times New Roman" w:cs="Times New Roman"/>
          <w:sz w:val="28"/>
          <w:szCs w:val="28"/>
        </w:rPr>
        <w:t xml:space="preserve">- порядок 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A41A9">
        <w:rPr>
          <w:rFonts w:ascii="Times New Roman" w:hAnsi="Times New Roman" w:cs="Times New Roman"/>
          <w:sz w:val="28"/>
          <w:szCs w:val="28"/>
        </w:rPr>
        <w:t xml:space="preserve"> </w:t>
      </w:r>
      <w:r w:rsidRPr="0066657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31FB9">
        <w:rPr>
          <w:rFonts w:ascii="Times New Roman" w:hAnsi="Times New Roman" w:cs="Times New Roman"/>
          <w:sz w:val="28"/>
          <w:szCs w:val="28"/>
        </w:rPr>
        <w:t>1</w:t>
      </w:r>
      <w:r w:rsidR="00BB4B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94CF5" w:rsidRDefault="00394CF5" w:rsidP="003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 xml:space="preserve">- </w:t>
      </w:r>
      <w:r w:rsidRPr="005D6F24">
        <w:rPr>
          <w:sz w:val="28"/>
          <w:szCs w:val="28"/>
        </w:rPr>
        <w:t xml:space="preserve">порядок предоставления иных межбюджетных трансфертов, необходимых для осуществления переданных Контрольно-счетной  палате Черемховского районного муниципального образования полномочий по осуществлению внешнего  муниципального финансового контроля  в Черемховском муниципальном образовании на </w:t>
      </w:r>
      <w:r w:rsidR="00231FB9">
        <w:rPr>
          <w:sz w:val="28"/>
          <w:szCs w:val="28"/>
        </w:rPr>
        <w:t>2022</w:t>
      </w:r>
      <w:r w:rsidRPr="005D6F24">
        <w:rPr>
          <w:sz w:val="28"/>
          <w:szCs w:val="28"/>
        </w:rPr>
        <w:t xml:space="preserve"> год согласно при</w:t>
      </w:r>
      <w:r>
        <w:rPr>
          <w:sz w:val="28"/>
          <w:szCs w:val="28"/>
        </w:rPr>
        <w:t xml:space="preserve">ложению </w:t>
      </w:r>
      <w:r w:rsidR="00231FB9">
        <w:rPr>
          <w:sz w:val="28"/>
          <w:szCs w:val="28"/>
        </w:rPr>
        <w:t>1</w:t>
      </w:r>
      <w:r w:rsidR="00BB4B21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85DC6">
        <w:rPr>
          <w:rFonts w:ascii="Times New Roman" w:hAnsi="Times New Roman" w:cs="Times New Roman"/>
          <w:sz w:val="28"/>
          <w:szCs w:val="28"/>
        </w:rPr>
        <w:t xml:space="preserve">. </w:t>
      </w:r>
      <w:r w:rsidRPr="006E250B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Че</w:t>
      </w:r>
      <w:r>
        <w:rPr>
          <w:rFonts w:ascii="Times New Roman" w:hAnsi="Times New Roman" w:cs="Times New Roman"/>
          <w:sz w:val="28"/>
          <w:szCs w:val="28"/>
        </w:rPr>
        <w:t>ремховского сельского поселения: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35369C">
        <w:rPr>
          <w:rFonts w:ascii="Times New Roman" w:hAnsi="Times New Roman" w:cs="Times New Roman"/>
          <w:sz w:val="28"/>
          <w:szCs w:val="28"/>
        </w:rPr>
        <w:t>1</w:t>
      </w:r>
      <w:r w:rsidR="0035369C" w:rsidRPr="0035369C">
        <w:rPr>
          <w:rFonts w:ascii="Times New Roman" w:hAnsi="Times New Roman" w:cs="Times New Roman"/>
          <w:sz w:val="28"/>
          <w:szCs w:val="28"/>
        </w:rPr>
        <w:t>195,7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35369C" w:rsidRPr="0035369C">
        <w:rPr>
          <w:rFonts w:ascii="Times New Roman" w:hAnsi="Times New Roman" w:cs="Times New Roman"/>
          <w:sz w:val="28"/>
          <w:szCs w:val="28"/>
        </w:rPr>
        <w:t>897,4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35369C" w:rsidRPr="0035369C">
        <w:rPr>
          <w:rFonts w:ascii="Times New Roman" w:hAnsi="Times New Roman" w:cs="Times New Roman"/>
          <w:sz w:val="28"/>
          <w:szCs w:val="28"/>
        </w:rPr>
        <w:t>969,2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5DC6">
        <w:rPr>
          <w:rFonts w:ascii="Times New Roman" w:hAnsi="Times New Roman" w:cs="Times New Roman"/>
          <w:sz w:val="28"/>
          <w:szCs w:val="28"/>
        </w:rPr>
        <w:t xml:space="preserve">. </w:t>
      </w:r>
      <w:r w:rsidRPr="00622B9C">
        <w:rPr>
          <w:rFonts w:ascii="Times New Roman" w:hAnsi="Times New Roman" w:cs="Times New Roman"/>
          <w:sz w:val="28"/>
          <w:szCs w:val="28"/>
        </w:rPr>
        <w:t>Установить общий объем бюджетных ассигнований, направляемых на исполнение пуб</w:t>
      </w:r>
      <w:r>
        <w:rPr>
          <w:rFonts w:ascii="Times New Roman" w:hAnsi="Times New Roman" w:cs="Times New Roman"/>
          <w:sz w:val="28"/>
          <w:szCs w:val="28"/>
        </w:rPr>
        <w:t>личных нормативных обязательств: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35369C">
        <w:rPr>
          <w:rFonts w:ascii="Times New Roman" w:hAnsi="Times New Roman" w:cs="Times New Roman"/>
          <w:sz w:val="28"/>
          <w:szCs w:val="28"/>
        </w:rPr>
        <w:t>504</w:t>
      </w:r>
      <w:r w:rsidR="009A26C0" w:rsidRPr="009A26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35369C">
        <w:rPr>
          <w:rFonts w:ascii="Times New Roman" w:hAnsi="Times New Roman" w:cs="Times New Roman"/>
          <w:sz w:val="28"/>
          <w:szCs w:val="28"/>
        </w:rPr>
        <w:t>504</w:t>
      </w:r>
      <w:r w:rsidR="0035369C" w:rsidRPr="009A26C0">
        <w:rPr>
          <w:rFonts w:ascii="Times New Roman" w:hAnsi="Times New Roman" w:cs="Times New Roman"/>
          <w:sz w:val="28"/>
          <w:szCs w:val="28"/>
        </w:rPr>
        <w:t>,0</w:t>
      </w:r>
      <w:r w:rsidR="00353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94CF5" w:rsidRPr="0003147A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35369C">
        <w:rPr>
          <w:rFonts w:ascii="Times New Roman" w:hAnsi="Times New Roman" w:cs="Times New Roman"/>
          <w:sz w:val="28"/>
          <w:szCs w:val="28"/>
        </w:rPr>
        <w:t>504</w:t>
      </w:r>
      <w:r w:rsidR="0035369C" w:rsidRPr="009A26C0">
        <w:rPr>
          <w:rFonts w:ascii="Times New Roman" w:hAnsi="Times New Roman" w:cs="Times New Roman"/>
          <w:sz w:val="28"/>
          <w:szCs w:val="28"/>
        </w:rPr>
        <w:t>,0</w:t>
      </w:r>
      <w:r w:rsidR="00353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85DC6">
        <w:rPr>
          <w:rFonts w:ascii="Times New Roman" w:hAnsi="Times New Roman" w:cs="Times New Roman"/>
          <w:sz w:val="28"/>
          <w:szCs w:val="28"/>
        </w:rPr>
        <w:t>. Установить, что в расходной части бюджета поселения формируется резервный фонд администрации Черемховского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6E250B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4CF5" w:rsidRPr="0003147A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4CF5" w:rsidRPr="001610FD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0FD">
        <w:rPr>
          <w:rFonts w:ascii="Times New Roman" w:hAnsi="Times New Roman" w:cs="Times New Roman"/>
          <w:sz w:val="28"/>
          <w:szCs w:val="28"/>
        </w:rPr>
        <w:t xml:space="preserve"> 9. Установить:</w:t>
      </w:r>
    </w:p>
    <w:p w:rsidR="00394CF5" w:rsidRPr="00E30702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394CF5" w:rsidRPr="00E30702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9A26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394CF5" w:rsidRPr="00E30702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9A26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>по состоянию на 1 января 20</w:t>
      </w:r>
      <w:r w:rsidR="009A26C0">
        <w:rPr>
          <w:rFonts w:ascii="Times New Roman" w:hAnsi="Times New Roman" w:cs="Times New Roman"/>
          <w:sz w:val="28"/>
          <w:szCs w:val="28"/>
        </w:rPr>
        <w:t>24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9A26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– 0,0 тыс. рублей.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10</w:t>
      </w:r>
      <w:r w:rsidRPr="00785DC6">
        <w:rPr>
          <w:rFonts w:ascii="Times New Roman" w:hAnsi="Times New Roman" w:cs="Times New Roman"/>
          <w:sz w:val="28"/>
          <w:szCs w:val="28"/>
        </w:rPr>
        <w:t xml:space="preserve">. Установить, что при исполнении бюджета поселения </w:t>
      </w:r>
      <w:r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31FB9">
        <w:rPr>
          <w:rFonts w:ascii="Times New Roman" w:hAnsi="Times New Roman" w:cs="Times New Roman"/>
          <w:sz w:val="28"/>
          <w:szCs w:val="28"/>
        </w:rPr>
        <w:t>2023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231FB9">
        <w:rPr>
          <w:rFonts w:ascii="Times New Roman" w:hAnsi="Times New Roman" w:cs="Times New Roman"/>
          <w:sz w:val="28"/>
          <w:szCs w:val="28"/>
        </w:rPr>
        <w:t>2024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85DC6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расходов являются следующие: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DC6">
        <w:rPr>
          <w:rFonts w:ascii="Times New Roman" w:hAnsi="Times New Roman" w:cs="Times New Roman"/>
          <w:sz w:val="28"/>
          <w:szCs w:val="28"/>
        </w:rPr>
        <w:t>- оплата труда (с начислениями);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DC6">
        <w:rPr>
          <w:rFonts w:ascii="Times New Roman" w:hAnsi="Times New Roman" w:cs="Times New Roman"/>
          <w:sz w:val="28"/>
          <w:szCs w:val="28"/>
        </w:rPr>
        <w:t>- мероприятия по подготовке к зиме жилищно-коммунального хозяйства;</w:t>
      </w:r>
    </w:p>
    <w:p w:rsidR="00394CF5" w:rsidRPr="00785DC6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5DC6">
        <w:rPr>
          <w:rFonts w:ascii="Times New Roman" w:hAnsi="Times New Roman" w:cs="Times New Roman"/>
          <w:sz w:val="28"/>
          <w:szCs w:val="28"/>
        </w:rPr>
        <w:t>- оплата коммунальных услуг.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67C6C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67C6C">
        <w:rPr>
          <w:rFonts w:ascii="Times New Roman" w:hAnsi="Times New Roman" w:cs="Times New Roman"/>
          <w:sz w:val="28"/>
          <w:szCs w:val="28"/>
        </w:rPr>
        <w:t>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67C6C">
        <w:rPr>
          <w:rFonts w:ascii="Times New Roman" w:hAnsi="Times New Roman" w:cs="Times New Roman"/>
          <w:sz w:val="28"/>
          <w:szCs w:val="28"/>
        </w:rPr>
        <w:t>.</w:t>
      </w:r>
    </w:p>
    <w:p w:rsidR="00394CF5" w:rsidRPr="001610FD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0FD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35369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1610FD">
        <w:rPr>
          <w:rFonts w:ascii="Times New Roman" w:hAnsi="Times New Roman" w:cs="Times New Roman"/>
          <w:spacing w:val="-6"/>
          <w:sz w:val="28"/>
          <w:szCs w:val="28"/>
        </w:rPr>
        <w:t>. Администрации Черемховского сельского поселения опубликовать настоящее решение в официальном издании «Вестник Черемховского сельского поселения».</w:t>
      </w:r>
    </w:p>
    <w:p w:rsidR="00394CF5" w:rsidRDefault="00394CF5" w:rsidP="00394CF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1</w:t>
      </w:r>
      <w:r w:rsidR="003536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5DC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</w:t>
      </w:r>
      <w:r w:rsidR="00231FB9">
        <w:rPr>
          <w:rFonts w:ascii="Times New Roman" w:hAnsi="Times New Roman" w:cs="Times New Roman"/>
          <w:sz w:val="28"/>
          <w:szCs w:val="28"/>
        </w:rPr>
        <w:t>2022</w:t>
      </w:r>
      <w:r w:rsidRPr="00785D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4CF5" w:rsidRPr="00C5624C" w:rsidRDefault="00394CF5" w:rsidP="00394CF5">
      <w:pPr>
        <w:jc w:val="both"/>
        <w:rPr>
          <w:sz w:val="16"/>
          <w:szCs w:val="16"/>
        </w:rPr>
      </w:pPr>
    </w:p>
    <w:p w:rsidR="00394CF5" w:rsidRPr="005D1C99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394CF5" w:rsidRPr="005D1C99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  <w:t>В.В.Зинкевич</w:t>
      </w:r>
    </w:p>
    <w:p w:rsidR="00394CF5" w:rsidRPr="00C5624C" w:rsidRDefault="00394CF5" w:rsidP="00394CF5">
      <w:pPr>
        <w:jc w:val="both"/>
        <w:rPr>
          <w:sz w:val="16"/>
          <w:szCs w:val="16"/>
        </w:rPr>
      </w:pPr>
    </w:p>
    <w:p w:rsidR="00394CF5" w:rsidRPr="005D1C99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394CF5" w:rsidRDefault="00394CF5" w:rsidP="00394CF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  <w:t>В.В.Зинкевич</w:t>
      </w:r>
    </w:p>
    <w:p w:rsidR="00394CF5" w:rsidRDefault="00394CF5" w:rsidP="00394CF5">
      <w:pPr>
        <w:jc w:val="both"/>
        <w:rPr>
          <w:sz w:val="16"/>
          <w:szCs w:val="16"/>
        </w:rPr>
      </w:pPr>
    </w:p>
    <w:p w:rsidR="009A26C0" w:rsidRDefault="009A26C0" w:rsidP="00394CF5">
      <w:pPr>
        <w:jc w:val="both"/>
        <w:rPr>
          <w:sz w:val="16"/>
          <w:szCs w:val="16"/>
        </w:rPr>
      </w:pPr>
    </w:p>
    <w:p w:rsidR="009A26C0" w:rsidRDefault="009A26C0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BB4B21" w:rsidRDefault="00BB4B21" w:rsidP="00394CF5">
      <w:pPr>
        <w:jc w:val="both"/>
        <w:rPr>
          <w:sz w:val="16"/>
          <w:szCs w:val="16"/>
        </w:rPr>
      </w:pPr>
    </w:p>
    <w:p w:rsidR="00BB4B21" w:rsidRDefault="00BB4B21" w:rsidP="00394CF5">
      <w:pPr>
        <w:jc w:val="both"/>
        <w:rPr>
          <w:sz w:val="16"/>
          <w:szCs w:val="16"/>
        </w:rPr>
      </w:pPr>
    </w:p>
    <w:p w:rsidR="00BB4B21" w:rsidRDefault="00BB4B21" w:rsidP="00394CF5">
      <w:pPr>
        <w:jc w:val="both"/>
        <w:rPr>
          <w:sz w:val="16"/>
          <w:szCs w:val="16"/>
        </w:rPr>
      </w:pPr>
    </w:p>
    <w:p w:rsidR="00BB4B21" w:rsidRDefault="00BB4B21" w:rsidP="00394CF5">
      <w:pPr>
        <w:jc w:val="both"/>
        <w:rPr>
          <w:sz w:val="16"/>
          <w:szCs w:val="16"/>
        </w:rPr>
      </w:pPr>
    </w:p>
    <w:p w:rsidR="00BB4B21" w:rsidRDefault="00BB4B21" w:rsidP="00394CF5">
      <w:pPr>
        <w:jc w:val="both"/>
        <w:rPr>
          <w:sz w:val="16"/>
          <w:szCs w:val="16"/>
        </w:rPr>
      </w:pPr>
    </w:p>
    <w:p w:rsidR="0035369C" w:rsidRDefault="0035369C" w:rsidP="00394CF5">
      <w:pPr>
        <w:jc w:val="both"/>
        <w:rPr>
          <w:sz w:val="16"/>
          <w:szCs w:val="16"/>
        </w:rPr>
      </w:pPr>
    </w:p>
    <w:p w:rsidR="007E6C98" w:rsidRDefault="007E6C98" w:rsidP="00394CF5">
      <w:pPr>
        <w:jc w:val="both"/>
        <w:rPr>
          <w:sz w:val="16"/>
          <w:szCs w:val="16"/>
        </w:rPr>
      </w:pPr>
    </w:p>
    <w:p w:rsidR="007E6C98" w:rsidRDefault="007E6C98" w:rsidP="00394CF5">
      <w:pPr>
        <w:jc w:val="both"/>
        <w:rPr>
          <w:sz w:val="16"/>
          <w:szCs w:val="16"/>
        </w:rPr>
      </w:pPr>
    </w:p>
    <w:p w:rsidR="007E6C98" w:rsidRDefault="007E6C98" w:rsidP="00394CF5">
      <w:pPr>
        <w:jc w:val="both"/>
        <w:rPr>
          <w:sz w:val="16"/>
          <w:szCs w:val="16"/>
        </w:rPr>
      </w:pPr>
    </w:p>
    <w:p w:rsidR="007E6C98" w:rsidRDefault="007E6C98" w:rsidP="00394CF5">
      <w:pPr>
        <w:jc w:val="both"/>
        <w:rPr>
          <w:sz w:val="16"/>
          <w:szCs w:val="16"/>
        </w:rPr>
      </w:pPr>
    </w:p>
    <w:p w:rsidR="007E6C98" w:rsidRDefault="007E6C98" w:rsidP="00394CF5">
      <w:pPr>
        <w:jc w:val="both"/>
        <w:rPr>
          <w:sz w:val="16"/>
          <w:szCs w:val="16"/>
        </w:rPr>
      </w:pPr>
    </w:p>
    <w:p w:rsidR="00394CF5" w:rsidRPr="00D147D3" w:rsidRDefault="00394CF5" w:rsidP="00394CF5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394CF5" w:rsidRDefault="00394CF5" w:rsidP="00394CF5">
      <w:pPr>
        <w:jc w:val="both"/>
        <w:rPr>
          <w:sz w:val="16"/>
          <w:szCs w:val="16"/>
        </w:rPr>
      </w:pPr>
      <w:r w:rsidRPr="008E3F4F">
        <w:rPr>
          <w:sz w:val="16"/>
          <w:szCs w:val="16"/>
        </w:rPr>
        <w:t>89914329100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482511" w:rsidRDefault="00AF4512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482511" w:rsidRPr="000F3C04" w:rsidRDefault="00482511" w:rsidP="00482511">
      <w:pPr>
        <w:ind w:firstLine="709"/>
        <w:jc w:val="both"/>
        <w:rPr>
          <w:sz w:val="6"/>
          <w:szCs w:val="6"/>
        </w:rPr>
      </w:pPr>
    </w:p>
    <w:p w:rsidR="00482511" w:rsidRPr="00D616FC" w:rsidRDefault="00482511" w:rsidP="00482511">
      <w:pPr>
        <w:jc w:val="center"/>
        <w:rPr>
          <w:sz w:val="16"/>
          <w:szCs w:val="16"/>
        </w:rPr>
      </w:pPr>
    </w:p>
    <w:p w:rsidR="00482511" w:rsidRDefault="00482511" w:rsidP="00482511">
      <w:pPr>
        <w:jc w:val="center"/>
      </w:pPr>
      <w:r>
        <w:t>Прогнозируемые д</w:t>
      </w:r>
      <w:r w:rsidRPr="00E20E2A">
        <w:t>оходы бюджета</w:t>
      </w:r>
    </w:p>
    <w:p w:rsidR="00482511" w:rsidRDefault="00482511" w:rsidP="00482511">
      <w:pPr>
        <w:jc w:val="center"/>
      </w:pPr>
      <w:r w:rsidRPr="009576F5">
        <w:t xml:space="preserve">Черемховского сельского поселения на </w:t>
      </w:r>
      <w:r w:rsidR="00231FB9">
        <w:t>2022</w:t>
      </w:r>
      <w:r w:rsidRPr="009576F5">
        <w:t xml:space="preserve"> год</w:t>
      </w:r>
    </w:p>
    <w:p w:rsidR="00482511" w:rsidRPr="00E20E2A" w:rsidRDefault="00482511" w:rsidP="00482511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289" w:type="dxa"/>
        <w:jc w:val="center"/>
        <w:tblInd w:w="-1745" w:type="dxa"/>
        <w:tblLayout w:type="fixed"/>
        <w:tblLook w:val="04A0"/>
      </w:tblPr>
      <w:tblGrid>
        <w:gridCol w:w="6153"/>
        <w:gridCol w:w="2693"/>
        <w:gridCol w:w="1443"/>
      </w:tblGrid>
      <w:tr w:rsidR="00482511" w:rsidRPr="000576F5" w:rsidTr="008B2B08">
        <w:trPr>
          <w:trHeight w:val="67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576F5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4 935,7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2 638,1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2 638,1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21F43">
              <w:rPr>
                <w:sz w:val="20"/>
                <w:szCs w:val="20"/>
                <w:vertAlign w:val="superscript"/>
              </w:rPr>
              <w:t>1</w:t>
            </w:r>
            <w:r w:rsidRPr="00221F43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2 635,8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856,1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856,1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387,1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515,5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-48,5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944,1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299,3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622,8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F4512" w:rsidRPr="000576F5" w:rsidTr="008B2B08">
        <w:trPr>
          <w:trHeight w:val="31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449,7</w:t>
            </w:r>
          </w:p>
        </w:tc>
      </w:tr>
      <w:tr w:rsidR="00AF4512" w:rsidRPr="000576F5" w:rsidTr="008B2B08">
        <w:trPr>
          <w:trHeight w:val="31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ED6406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ED6406">
              <w:rPr>
                <w:color w:val="000000"/>
                <w:sz w:val="20"/>
                <w:szCs w:val="20"/>
              </w:rPr>
              <w:t>000 1 14 02053 10 0000 410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161,0</w:t>
            </w:r>
          </w:p>
        </w:tc>
      </w:tr>
      <w:tr w:rsidR="00AF4512" w:rsidRPr="000576F5" w:rsidTr="008B2B08">
        <w:trPr>
          <w:trHeight w:val="49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288,7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F4512" w:rsidRPr="000576F5" w:rsidTr="008B2B08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30 364,3</w:t>
            </w:r>
          </w:p>
        </w:tc>
      </w:tr>
      <w:tr w:rsidR="00AF4512" w:rsidRPr="000576F5" w:rsidTr="008B2B0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30 339,3</w:t>
            </w:r>
          </w:p>
        </w:tc>
      </w:tr>
      <w:tr w:rsidR="00AF4512" w:rsidRPr="000576F5" w:rsidTr="008B2B08">
        <w:trPr>
          <w:trHeight w:val="28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7 883,4</w:t>
            </w:r>
          </w:p>
        </w:tc>
      </w:tr>
      <w:tr w:rsidR="00AF4512" w:rsidRPr="000576F5" w:rsidTr="008B2B08">
        <w:trPr>
          <w:trHeight w:val="53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7 883,4</w:t>
            </w:r>
          </w:p>
        </w:tc>
      </w:tr>
      <w:tr w:rsidR="00AF4512" w:rsidRPr="000576F5" w:rsidTr="008B2B08">
        <w:trPr>
          <w:trHeight w:val="167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22 098,3</w:t>
            </w:r>
          </w:p>
        </w:tc>
      </w:tr>
      <w:tr w:rsidR="00AF4512" w:rsidRPr="000576F5" w:rsidTr="008B2B08">
        <w:trPr>
          <w:trHeight w:val="409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22 098,3</w:t>
            </w:r>
          </w:p>
        </w:tc>
      </w:tr>
      <w:tr w:rsidR="00AF4512" w:rsidRPr="000576F5" w:rsidTr="008B2B08">
        <w:trPr>
          <w:trHeight w:val="260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357,6</w:t>
            </w:r>
          </w:p>
        </w:tc>
      </w:tr>
      <w:tr w:rsidR="00AF4512" w:rsidRPr="000576F5" w:rsidTr="008B2B08">
        <w:trPr>
          <w:trHeight w:val="269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AF4512" w:rsidRPr="000576F5" w:rsidTr="008B2B0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356,9</w:t>
            </w:r>
          </w:p>
        </w:tc>
      </w:tr>
      <w:tr w:rsidR="00AF4512" w:rsidRPr="000576F5" w:rsidTr="008B2B0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AF4512" w:rsidRPr="000576F5" w:rsidTr="008B2B08">
        <w:trPr>
          <w:trHeight w:val="273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AF4512" w:rsidRPr="000576F5" w:rsidTr="008B2B08">
        <w:trPr>
          <w:trHeight w:val="236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221F43" w:rsidRDefault="00AF4512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221F43" w:rsidRDefault="00AF45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35 300,0</w:t>
            </w:r>
          </w:p>
        </w:tc>
      </w:tr>
    </w:tbl>
    <w:p w:rsidR="00482511" w:rsidRDefault="00482511" w:rsidP="00482511">
      <w:pPr>
        <w:jc w:val="center"/>
      </w:pP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2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482511" w:rsidRDefault="00AF4512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482511" w:rsidRPr="00A75888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jc w:val="center"/>
      </w:pPr>
      <w:r>
        <w:t>Прогнозируемые д</w:t>
      </w:r>
      <w:r w:rsidRPr="00E20E2A">
        <w:t>оходы бюджета</w:t>
      </w:r>
      <w:r>
        <w:t xml:space="preserve"> </w:t>
      </w:r>
      <w:r w:rsidRPr="009576F5">
        <w:t>Черемховского сельского поселения</w:t>
      </w:r>
    </w:p>
    <w:p w:rsidR="00482511" w:rsidRDefault="00482511" w:rsidP="00482511">
      <w:pPr>
        <w:widowControl w:val="0"/>
        <w:jc w:val="center"/>
      </w:pPr>
      <w:r w:rsidRPr="009576F5">
        <w:t xml:space="preserve">на </w:t>
      </w:r>
      <w:r>
        <w:t xml:space="preserve">плановый период </w:t>
      </w:r>
      <w:r w:rsidR="00231FB9">
        <w:t>2023</w:t>
      </w:r>
      <w:r>
        <w:t xml:space="preserve"> и </w:t>
      </w:r>
      <w:r w:rsidR="00231FB9">
        <w:t>2024</w:t>
      </w:r>
      <w:r w:rsidRPr="009576F5">
        <w:t xml:space="preserve"> год</w:t>
      </w:r>
      <w:r>
        <w:t>ов</w:t>
      </w:r>
    </w:p>
    <w:p w:rsidR="00482511" w:rsidRPr="00E20E2A" w:rsidRDefault="00482511" w:rsidP="00482511">
      <w:pPr>
        <w:widowControl w:val="0"/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983" w:type="dxa"/>
        <w:jc w:val="center"/>
        <w:tblInd w:w="-1511" w:type="dxa"/>
        <w:tblLayout w:type="fixed"/>
        <w:tblLook w:val="04A0"/>
      </w:tblPr>
      <w:tblGrid>
        <w:gridCol w:w="5342"/>
        <w:gridCol w:w="2656"/>
        <w:gridCol w:w="993"/>
        <w:gridCol w:w="992"/>
      </w:tblGrid>
      <w:tr w:rsidR="00482511" w:rsidRPr="007E7E57" w:rsidTr="00482511">
        <w:trPr>
          <w:trHeight w:val="281"/>
          <w:jc w:val="center"/>
        </w:trPr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7E7E57" w:rsidRDefault="00482511" w:rsidP="00522242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7E7E57" w:rsidRDefault="00482511" w:rsidP="005222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7E7E57" w:rsidRDefault="00482511" w:rsidP="00522242">
            <w:pPr>
              <w:widowControl w:val="0"/>
              <w:jc w:val="center"/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Утверждено, сумма</w:t>
            </w:r>
          </w:p>
        </w:tc>
      </w:tr>
      <w:tr w:rsidR="00482511" w:rsidRPr="007E7E57" w:rsidTr="00482511">
        <w:trPr>
          <w:trHeight w:val="292"/>
          <w:jc w:val="center"/>
        </w:trPr>
        <w:tc>
          <w:tcPr>
            <w:tcW w:w="5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7E7E57" w:rsidRDefault="00482511" w:rsidP="00522242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7E7E57" w:rsidRDefault="00482511" w:rsidP="005222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511" w:rsidRPr="007E7E57" w:rsidRDefault="00231FB9" w:rsidP="004825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82511" w:rsidRPr="007E7E5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511" w:rsidRPr="007E7E57" w:rsidRDefault="00231FB9" w:rsidP="004825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82511" w:rsidRPr="007E7E57">
              <w:rPr>
                <w:sz w:val="20"/>
                <w:szCs w:val="20"/>
              </w:rPr>
              <w:t xml:space="preserve"> год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4 739,1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5 035,8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2 811,6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2 994,6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2 811,6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2 994,6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E7E57">
              <w:rPr>
                <w:sz w:val="20"/>
                <w:szCs w:val="20"/>
                <w:vertAlign w:val="superscript"/>
              </w:rPr>
              <w:t>1</w:t>
            </w:r>
            <w:r w:rsidRPr="007E7E57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2 805,0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2 987,6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897,4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969,2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897,4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969,2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401,5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426,7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543,4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594,8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7E7E57">
              <w:rPr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-49,8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-54,8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9,9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9,9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1 021,1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997,3</w:t>
            </w:r>
          </w:p>
        </w:tc>
      </w:tr>
      <w:tr w:rsidR="00AF4512" w:rsidRPr="007E7E57" w:rsidTr="00482511">
        <w:trPr>
          <w:trHeight w:val="31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323,7</w:t>
            </w:r>
          </w:p>
        </w:tc>
      </w:tr>
      <w:tr w:rsidR="00AF4512" w:rsidRPr="007E7E57" w:rsidTr="008B2B08">
        <w:trPr>
          <w:trHeight w:val="57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647,7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673,6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AF4512" w:rsidRPr="007E7E57" w:rsidTr="00482511">
        <w:trPr>
          <w:trHeight w:val="24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38,0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F4512" w:rsidRPr="007E7E57" w:rsidTr="00482511">
        <w:trPr>
          <w:trHeight w:val="285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F4512" w:rsidRPr="007E7E57" w:rsidTr="008B2B08">
        <w:trPr>
          <w:trHeight w:val="317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F4512" w:rsidRPr="007E7E57" w:rsidTr="00482511">
        <w:trPr>
          <w:trHeight w:val="312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21 360,9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7 214,2</w:t>
            </w:r>
          </w:p>
        </w:tc>
      </w:tr>
      <w:tr w:rsidR="00AF4512" w:rsidRPr="007E7E57" w:rsidTr="008B2B08">
        <w:trPr>
          <w:trHeight w:val="313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21 330,9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7 184,2</w:t>
            </w:r>
          </w:p>
        </w:tc>
      </w:tr>
      <w:tr w:rsidR="00AF4512" w:rsidRPr="007E7E57" w:rsidTr="00482511">
        <w:trPr>
          <w:trHeight w:val="27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6 457,1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6 400,9</w:t>
            </w:r>
          </w:p>
        </w:tc>
      </w:tr>
      <w:tr w:rsidR="00AF4512" w:rsidRPr="007E7E57" w:rsidTr="00482511">
        <w:trPr>
          <w:trHeight w:val="246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6 457,1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6 400,9</w:t>
            </w:r>
          </w:p>
        </w:tc>
      </w:tr>
      <w:tr w:rsidR="00AF4512" w:rsidRPr="007E7E57" w:rsidTr="00482511">
        <w:trPr>
          <w:trHeight w:val="308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14 503,8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F4512" w:rsidRPr="007E7E57" w:rsidTr="00482511">
        <w:trPr>
          <w:trHeight w:val="26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14 503,8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F4512" w:rsidRPr="007E7E57" w:rsidTr="008B2B08">
        <w:trPr>
          <w:trHeight w:val="23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383,3</w:t>
            </w:r>
          </w:p>
        </w:tc>
      </w:tr>
      <w:tr w:rsidR="00AF4512" w:rsidRPr="007E7E57" w:rsidTr="00482511">
        <w:trPr>
          <w:trHeight w:val="19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AF4512" w:rsidRPr="007E7E57" w:rsidTr="00482511">
        <w:trPr>
          <w:trHeight w:val="223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382,6</w:t>
            </w:r>
          </w:p>
        </w:tc>
      </w:tr>
      <w:tr w:rsidR="00AF4512" w:rsidRPr="007E7E57" w:rsidTr="00482511">
        <w:trPr>
          <w:trHeight w:val="309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sz w:val="20"/>
                <w:szCs w:val="20"/>
              </w:rPr>
            </w:pPr>
            <w:r w:rsidRPr="007E7E57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color w:val="000000"/>
                <w:sz w:val="20"/>
                <w:szCs w:val="20"/>
              </w:rPr>
            </w:pPr>
            <w:r w:rsidRPr="007E7E57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color w:val="000000"/>
                <w:sz w:val="20"/>
                <w:szCs w:val="20"/>
              </w:rPr>
            </w:pPr>
            <w:r w:rsidRPr="00AF451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F4512" w:rsidRPr="007E7E57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2" w:rsidRPr="007E7E57" w:rsidRDefault="00AF4512">
            <w:pPr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7E7E57" w:rsidRDefault="00AF45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E5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12" w:rsidRPr="00AF4512" w:rsidRDefault="00AF451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F4512">
              <w:rPr>
                <w:bCs/>
                <w:color w:val="000000"/>
                <w:sz w:val="20"/>
                <w:szCs w:val="20"/>
              </w:rPr>
              <w:t>12 250,0</w:t>
            </w:r>
          </w:p>
        </w:tc>
      </w:tr>
    </w:tbl>
    <w:p w:rsidR="0053643E" w:rsidRDefault="0053643E" w:rsidP="00482511">
      <w:pPr>
        <w:ind w:left="6804" w:hanging="141"/>
        <w:rPr>
          <w:sz w:val="16"/>
          <w:szCs w:val="16"/>
        </w:rPr>
      </w:pPr>
    </w:p>
    <w:p w:rsidR="008B2B08" w:rsidRDefault="008B2B08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221F43" w:rsidRDefault="00221F43" w:rsidP="00482511">
      <w:pPr>
        <w:ind w:left="6804" w:hanging="141"/>
        <w:rPr>
          <w:sz w:val="16"/>
          <w:szCs w:val="16"/>
        </w:rPr>
      </w:pPr>
    </w:p>
    <w:p w:rsidR="00AF4512" w:rsidRDefault="00AF4512" w:rsidP="00482511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AF4512">
        <w:rPr>
          <w:sz w:val="16"/>
          <w:szCs w:val="16"/>
        </w:rPr>
        <w:t>3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AF451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 w:rsidR="00231FB9">
        <w:t>2022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652AB0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</w:t>
            </w:r>
            <w:proofErr w:type="gramStart"/>
            <w:r w:rsidRPr="00652AB0">
              <w:rPr>
                <w:sz w:val="20"/>
                <w:szCs w:val="20"/>
              </w:rPr>
              <w:t>д-</w:t>
            </w:r>
            <w:proofErr w:type="gramEnd"/>
            <w:r w:rsidRPr="00652AB0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4 553,5</w:t>
            </w:r>
          </w:p>
        </w:tc>
      </w:tr>
      <w:tr w:rsidR="00AF4512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538,4</w:t>
            </w:r>
          </w:p>
        </w:tc>
      </w:tr>
      <w:tr w:rsidR="00AF4512" w:rsidRPr="00652AB0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3 983,1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13,0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19,0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356,9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356,9</w:t>
            </w:r>
          </w:p>
        </w:tc>
      </w:tr>
      <w:tr w:rsidR="00AF4512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126,0</w:t>
            </w:r>
          </w:p>
        </w:tc>
      </w:tr>
      <w:tr w:rsidR="00AF4512" w:rsidRPr="00652AB0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126,0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1 217,7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1 195,7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22,0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2 913,0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1 758,8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1 154,2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14,0</w:t>
            </w:r>
          </w:p>
        </w:tc>
      </w:tr>
      <w:tr w:rsidR="00AF4512" w:rsidRPr="00652AB0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14,0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25 709,2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25 709,2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504,0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504,0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50,0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50,0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5,0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5,0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150,7</w:t>
            </w:r>
          </w:p>
        </w:tc>
      </w:tr>
      <w:tr w:rsidR="00AF4512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652AB0" w:rsidRDefault="00AF4512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652AB0" w:rsidRDefault="00AF451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sz w:val="20"/>
                <w:szCs w:val="20"/>
              </w:rPr>
            </w:pPr>
            <w:r w:rsidRPr="00AF4512">
              <w:rPr>
                <w:sz w:val="20"/>
                <w:szCs w:val="20"/>
              </w:rPr>
              <w:t>150,7</w:t>
            </w:r>
          </w:p>
        </w:tc>
      </w:tr>
      <w:tr w:rsidR="00AF4512" w:rsidRPr="00AF4512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AF4512" w:rsidRPr="00AF4512" w:rsidRDefault="00AF4512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AF4512" w:rsidRDefault="00AF4512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AF4512" w:rsidRPr="00AF4512" w:rsidRDefault="00AF4512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F4512" w:rsidRPr="00AF4512" w:rsidRDefault="00AF4512">
            <w:pPr>
              <w:jc w:val="right"/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35 600,0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AF4512">
        <w:rPr>
          <w:sz w:val="16"/>
          <w:szCs w:val="16"/>
        </w:rPr>
        <w:t>4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AF451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</w:t>
      </w:r>
      <w:r w:rsidRPr="009576F5">
        <w:t xml:space="preserve">на </w:t>
      </w:r>
      <w:r>
        <w:t xml:space="preserve">плановый период </w:t>
      </w:r>
      <w:r w:rsidR="00231FB9">
        <w:t>2023</w:t>
      </w:r>
      <w:r>
        <w:t xml:space="preserve"> и </w:t>
      </w:r>
      <w:r w:rsidR="00231FB9">
        <w:t>2024</w:t>
      </w:r>
      <w:r w:rsidRPr="009576F5">
        <w:t xml:space="preserve"> год</w:t>
      </w:r>
      <w:r>
        <w:t>ов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64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0"/>
        <w:gridCol w:w="993"/>
        <w:gridCol w:w="992"/>
        <w:gridCol w:w="992"/>
        <w:gridCol w:w="992"/>
      </w:tblGrid>
      <w:tr w:rsidR="00522242" w:rsidRPr="00652AB0" w:rsidTr="00522242">
        <w:trPr>
          <w:trHeight w:val="284"/>
          <w:jc w:val="center"/>
        </w:trPr>
        <w:tc>
          <w:tcPr>
            <w:tcW w:w="5680" w:type="dxa"/>
            <w:vMerge w:val="restart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652AB0">
              <w:rPr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</w:t>
            </w:r>
            <w:proofErr w:type="gramStart"/>
            <w:r w:rsidRPr="00652AB0">
              <w:rPr>
                <w:sz w:val="20"/>
                <w:szCs w:val="20"/>
              </w:rPr>
              <w:t>д-</w:t>
            </w:r>
            <w:proofErr w:type="gramEnd"/>
            <w:r w:rsidRPr="00652AB0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984" w:type="dxa"/>
            <w:gridSpan w:val="2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522242" w:rsidRPr="00652AB0" w:rsidTr="00522242">
        <w:trPr>
          <w:trHeight w:val="497"/>
          <w:jc w:val="center"/>
        </w:trPr>
        <w:tc>
          <w:tcPr>
            <w:tcW w:w="5680" w:type="dxa"/>
            <w:vMerge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2242" w:rsidRPr="00652AB0" w:rsidRDefault="00231FB9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522242" w:rsidRPr="00652AB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242" w:rsidRPr="00652AB0" w:rsidRDefault="00231FB9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522242" w:rsidRPr="00652AB0">
              <w:rPr>
                <w:sz w:val="20"/>
                <w:szCs w:val="20"/>
              </w:rPr>
              <w:t xml:space="preserve"> год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3 862,6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3 995,3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538,4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538,4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3 311,2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3 443,9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13,0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369,3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382,6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369,3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382,6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76,0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76,0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76,0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76,0</w:t>
            </w:r>
          </w:p>
        </w:tc>
      </w:tr>
      <w:tr w:rsidR="00632AC4" w:rsidRPr="00652AB0" w:rsidTr="00522242">
        <w:trPr>
          <w:trHeight w:val="317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922,4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1 029,2</w:t>
            </w:r>
          </w:p>
        </w:tc>
      </w:tr>
      <w:tr w:rsidR="00632AC4" w:rsidRPr="00652AB0" w:rsidTr="00522242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897,4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969,2</w:t>
            </w:r>
          </w:p>
        </w:tc>
      </w:tr>
      <w:tr w:rsidR="00632AC4" w:rsidRPr="00652AB0" w:rsidTr="00522242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 w:rsidP="009F6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 w:rsidP="009F6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 w:rsidP="009F6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60,0</w:t>
            </w:r>
          </w:p>
        </w:tc>
      </w:tr>
      <w:tr w:rsidR="00632AC4" w:rsidRPr="00652AB0" w:rsidTr="00522242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1 146,7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1 771,9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230,0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252,0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916,7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1 519,9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10,0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10,0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18 813,6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3 447,6</w:t>
            </w:r>
          </w:p>
        </w:tc>
      </w:tr>
      <w:tr w:rsidR="00632AC4" w:rsidRPr="00652AB0" w:rsidTr="00522242">
        <w:trPr>
          <w:trHeight w:val="320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18 813,6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3 447,6</w:t>
            </w:r>
          </w:p>
        </w:tc>
      </w:tr>
      <w:tr w:rsidR="00632AC4" w:rsidRPr="00652AB0" w:rsidTr="00522242">
        <w:trPr>
          <w:trHeight w:val="31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504,0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504,0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504,0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504,0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315,0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315,0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120,0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120,0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119,4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119,4</w:t>
            </w:r>
          </w:p>
        </w:tc>
      </w:tr>
      <w:tr w:rsidR="00632AC4" w:rsidRPr="00652AB0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652AB0" w:rsidRDefault="00632AC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52AB0" w:rsidRDefault="00632AC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119,4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>119,4</w:t>
            </w:r>
          </w:p>
        </w:tc>
      </w:tr>
      <w:tr w:rsidR="00632AC4" w:rsidRPr="00AF4512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632AC4" w:rsidRPr="00AF4512" w:rsidRDefault="00632AC4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C4" w:rsidRPr="00AF4512" w:rsidRDefault="00632AC4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AF4512" w:rsidRDefault="00632AC4">
            <w:pPr>
              <w:rPr>
                <w:bCs/>
                <w:sz w:val="20"/>
                <w:szCs w:val="20"/>
              </w:rPr>
            </w:pPr>
            <w:r w:rsidRPr="00AF451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AC4" w:rsidRPr="00632AC4" w:rsidRDefault="00632AC4">
            <w:pPr>
              <w:jc w:val="right"/>
              <w:rPr>
                <w:bCs/>
                <w:sz w:val="20"/>
                <w:szCs w:val="20"/>
              </w:rPr>
            </w:pPr>
            <w:r w:rsidRPr="00632AC4">
              <w:rPr>
                <w:bCs/>
                <w:sz w:val="20"/>
                <w:szCs w:val="20"/>
              </w:rPr>
              <w:t>26 014,0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C4" w:rsidRPr="00632AC4" w:rsidRDefault="00632AC4">
            <w:pPr>
              <w:jc w:val="right"/>
              <w:rPr>
                <w:bCs/>
                <w:sz w:val="20"/>
                <w:szCs w:val="20"/>
              </w:rPr>
            </w:pPr>
            <w:r w:rsidRPr="00632AC4">
              <w:rPr>
                <w:bCs/>
                <w:sz w:val="20"/>
                <w:szCs w:val="20"/>
              </w:rPr>
              <w:t>11 771,0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AF4512">
        <w:rPr>
          <w:sz w:val="16"/>
          <w:szCs w:val="16"/>
        </w:rPr>
        <w:t>5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4512"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522242" w:rsidRDefault="00522242" w:rsidP="00522242">
      <w:pPr>
        <w:jc w:val="center"/>
      </w:pPr>
    </w:p>
    <w:p w:rsidR="00522242" w:rsidRDefault="00522242" w:rsidP="009F6BDC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231FB9">
        <w:t>2022</w:t>
      </w:r>
      <w:r w:rsidRPr="00F605C9">
        <w:t xml:space="preserve"> год</w:t>
      </w:r>
    </w:p>
    <w:p w:rsidR="00522242" w:rsidRDefault="00522242" w:rsidP="009F6BDC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9F6BDC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9F6BD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9F6BD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9F6BD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9F6BD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9F6BD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231FB9" w:rsidP="009F6B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9F6BDC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9F6BDC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9F6BDC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9F6BDC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9F6BDC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9F6BDC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35 600,0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4 553,5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538,4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538,4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538,4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538,4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538,4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538,4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538,4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413,5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124,9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3 983,1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3 842,6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3 842,6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0,7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0,7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0,7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0,7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0,7 </w:t>
            </w:r>
          </w:p>
        </w:tc>
      </w:tr>
      <w:tr w:rsidR="0050553D" w:rsidRPr="00A5641C" w:rsidTr="0050553D">
        <w:trPr>
          <w:trHeight w:val="18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3 841,9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3 841,9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3 255,1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3 255,1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Фонд оплаты труда государственных (муниципальных) </w:t>
            </w:r>
            <w:r w:rsidRPr="0050553D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2 500,1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755,0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580,7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580,7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190,7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390,0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6,1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6,1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6,0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0,1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10,5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10,5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2,5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2,5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2,5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2,5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0500110400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13,0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19,0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0800110510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0900210550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356,9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356,9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356,9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356,9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356,9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356,9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354,8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354,8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272,5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82,3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0210151180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126,0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126,0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126,0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71,0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1 217,7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1 195,7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21,1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3100100000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21,1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50553D">
              <w:rPr>
                <w:sz w:val="20"/>
                <w:szCs w:val="20"/>
              </w:rPr>
              <w:t>содержания</w:t>
            </w:r>
            <w:proofErr w:type="gramEnd"/>
            <w:r w:rsidRPr="0050553D">
              <w:rPr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21,1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21,1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21,1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3100110810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21,1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1 174,6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1 139,6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339,6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339,6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339,6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339,6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800,0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800,0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800,0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800,0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22,0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22,0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12,0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12,0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12,0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12,0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12,0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8700318003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2 913,0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1 758,8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1 758,8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1 758,8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1 758,8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1 456,3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1 456,3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1 456,3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1 456,3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180,0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180,0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180,0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180,0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82,5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82,5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82,5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82,5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1 154,2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1 154,2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1 074,2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689,9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209,9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209,9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209,9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209,9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480,0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480,0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480,0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430,0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324,3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309,3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309,3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309,3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309,3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70,0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4300113000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9,0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4,0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25 709,2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25 709,2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1 442,1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1 442,1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1 442,1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1 442,0 </w:t>
            </w:r>
          </w:p>
        </w:tc>
      </w:tr>
      <w:tr w:rsidR="0050553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1 442,0 </w:t>
            </w:r>
          </w:p>
        </w:tc>
      </w:tr>
      <w:tr w:rsidR="0050553D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1 107,5 </w:t>
            </w:r>
          </w:p>
        </w:tc>
      </w:tr>
      <w:tr w:rsidR="0050553D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334,5 </w:t>
            </w:r>
          </w:p>
        </w:tc>
      </w:tr>
      <w:tr w:rsidR="0050553D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0,1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0,1 </w:t>
            </w:r>
          </w:p>
        </w:tc>
      </w:tr>
      <w:tr w:rsidR="0050553D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4000120290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0,1 </w:t>
            </w:r>
          </w:p>
        </w:tc>
      </w:tr>
      <w:tr w:rsidR="0050553D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24 229,6 </w:t>
            </w:r>
          </w:p>
        </w:tc>
      </w:tr>
      <w:tr w:rsidR="0050553D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24 020,1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20 833,6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20 833,6 </w:t>
            </w:r>
          </w:p>
        </w:tc>
      </w:tr>
      <w:tr w:rsidR="0050553D" w:rsidRPr="00A5641C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20 833,6 </w:t>
            </w:r>
          </w:p>
        </w:tc>
      </w:tr>
      <w:tr w:rsidR="0050553D" w:rsidRPr="00A5641C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70001S2120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20 833,6 </w:t>
            </w:r>
          </w:p>
        </w:tc>
      </w:tr>
      <w:tr w:rsidR="0050553D" w:rsidRPr="00A5641C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6,6 </w:t>
            </w:r>
          </w:p>
        </w:tc>
      </w:tr>
      <w:tr w:rsidR="0050553D" w:rsidRPr="00A5641C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6,6 </w:t>
            </w:r>
          </w:p>
        </w:tc>
      </w:tr>
      <w:tr w:rsidR="0050553D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6,6 </w:t>
            </w:r>
          </w:p>
        </w:tc>
      </w:tr>
      <w:tr w:rsidR="0050553D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6,6 </w:t>
            </w:r>
          </w:p>
        </w:tc>
      </w:tr>
      <w:tr w:rsidR="0050553D" w:rsidRPr="00A5641C" w:rsidTr="00632AC4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3 169,9 </w:t>
            </w:r>
          </w:p>
        </w:tc>
      </w:tr>
      <w:tr w:rsidR="0050553D" w:rsidRPr="00A5641C" w:rsidTr="00632AC4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3 169,9 </w:t>
            </w:r>
          </w:p>
        </w:tc>
      </w:tr>
      <w:tr w:rsidR="0050553D" w:rsidRPr="00A5641C" w:rsidTr="00632AC4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3 169,9 </w:t>
            </w:r>
          </w:p>
        </w:tc>
      </w:tr>
      <w:tr w:rsidR="0050553D" w:rsidRPr="00A5641C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92,5 </w:t>
            </w:r>
          </w:p>
        </w:tc>
      </w:tr>
      <w:tr w:rsidR="0050553D" w:rsidRPr="00A5641C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3 077,4 </w:t>
            </w:r>
          </w:p>
        </w:tc>
      </w:tr>
      <w:tr w:rsidR="0050553D" w:rsidRPr="00A5641C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DC48D4">
        <w:trPr>
          <w:trHeight w:val="27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10,0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209,5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15,1 </w:t>
            </w:r>
          </w:p>
        </w:tc>
      </w:tr>
      <w:tr w:rsidR="0050553D" w:rsidRPr="00A5641C" w:rsidTr="003C14E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15,1 </w:t>
            </w:r>
          </w:p>
        </w:tc>
      </w:tr>
      <w:tr w:rsidR="0050553D" w:rsidRPr="00A5641C" w:rsidTr="003C14E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15,1 </w:t>
            </w:r>
          </w:p>
        </w:tc>
      </w:tr>
      <w:tr w:rsidR="0050553D" w:rsidRPr="00A5641C" w:rsidTr="00DC48D4">
        <w:trPr>
          <w:trHeight w:val="2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15,1 </w:t>
            </w:r>
          </w:p>
        </w:tc>
      </w:tr>
      <w:tr w:rsidR="0050553D" w:rsidRPr="00A5641C" w:rsidTr="003C14E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36,9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36,9 </w:t>
            </w:r>
          </w:p>
        </w:tc>
      </w:tr>
      <w:tr w:rsidR="0050553D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36,9 </w:t>
            </w:r>
          </w:p>
        </w:tc>
      </w:tr>
      <w:tr w:rsidR="0050553D" w:rsidRPr="00A5641C" w:rsidTr="00DC48D4">
        <w:trPr>
          <w:trHeight w:val="21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36,9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157,5 </w:t>
            </w:r>
          </w:p>
        </w:tc>
      </w:tr>
      <w:tr w:rsidR="0050553D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157,5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157,5 </w:t>
            </w:r>
          </w:p>
        </w:tc>
      </w:tr>
      <w:tr w:rsidR="0050553D" w:rsidRPr="00A5641C" w:rsidTr="00DC48D4">
        <w:trPr>
          <w:trHeight w:val="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157,5 </w:t>
            </w:r>
          </w:p>
        </w:tc>
      </w:tr>
      <w:tr w:rsidR="0050553D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34,5 </w:t>
            </w:r>
          </w:p>
        </w:tc>
      </w:tr>
      <w:tr w:rsidR="0050553D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34,5 </w:t>
            </w:r>
          </w:p>
        </w:tc>
      </w:tr>
      <w:tr w:rsidR="0050553D" w:rsidRPr="00A5641C" w:rsidTr="00DC48D4">
        <w:trPr>
          <w:trHeight w:val="12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2,5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2,5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2,5 </w:t>
            </w:r>
          </w:p>
        </w:tc>
      </w:tr>
      <w:tr w:rsidR="0050553D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2,5 </w:t>
            </w:r>
          </w:p>
        </w:tc>
      </w:tr>
      <w:tr w:rsidR="0050553D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32,0 </w:t>
            </w:r>
          </w:p>
        </w:tc>
      </w:tr>
      <w:tr w:rsidR="0050553D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32,0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32,0 </w:t>
            </w:r>
          </w:p>
        </w:tc>
      </w:tr>
      <w:tr w:rsidR="0050553D" w:rsidRPr="00A5641C" w:rsidTr="00DC48D4">
        <w:trPr>
          <w:trHeight w:val="15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32,0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функционирования Спортивного центра с</w:t>
            </w:r>
            <w:proofErr w:type="gramStart"/>
            <w:r w:rsidRPr="0050553D">
              <w:rPr>
                <w:sz w:val="20"/>
                <w:szCs w:val="20"/>
              </w:rPr>
              <w:t>.Р</w:t>
            </w:r>
            <w:proofErr w:type="gramEnd"/>
            <w:r w:rsidRPr="0050553D">
              <w:rPr>
                <w:sz w:val="20"/>
                <w:szCs w:val="20"/>
              </w:rPr>
              <w:t>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Текущий ремонт и содержание помещения Спортивного центра с</w:t>
            </w:r>
            <w:proofErr w:type="gramStart"/>
            <w:r w:rsidRPr="0050553D">
              <w:rPr>
                <w:sz w:val="20"/>
                <w:szCs w:val="20"/>
              </w:rPr>
              <w:t>.Р</w:t>
            </w:r>
            <w:proofErr w:type="gramEnd"/>
            <w:r w:rsidRPr="0050553D">
              <w:rPr>
                <w:sz w:val="20"/>
                <w:szCs w:val="20"/>
              </w:rPr>
              <w:t>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3,0 </w:t>
            </w:r>
          </w:p>
        </w:tc>
      </w:tr>
      <w:tr w:rsidR="0050553D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3,0 </w:t>
            </w:r>
          </w:p>
        </w:tc>
      </w:tr>
      <w:tr w:rsidR="0050553D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3,0 </w:t>
            </w:r>
          </w:p>
        </w:tc>
      </w:tr>
      <w:tr w:rsidR="0050553D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3,0 </w:t>
            </w:r>
          </w:p>
        </w:tc>
      </w:tr>
      <w:tr w:rsidR="0050553D" w:rsidRPr="00A5641C" w:rsidTr="00DC48D4">
        <w:trPr>
          <w:trHeight w:val="24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504,0 </w:t>
            </w:r>
          </w:p>
        </w:tc>
      </w:tr>
      <w:tr w:rsidR="0050553D" w:rsidRPr="00A5641C" w:rsidTr="00DC48D4">
        <w:trPr>
          <w:trHeight w:val="13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504,0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504,0 </w:t>
            </w:r>
          </w:p>
        </w:tc>
      </w:tr>
      <w:tr w:rsidR="0050553D" w:rsidRPr="00A5641C" w:rsidTr="00DC48D4">
        <w:trPr>
          <w:trHeight w:val="22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504,0 </w:t>
            </w:r>
          </w:p>
        </w:tc>
      </w:tr>
      <w:tr w:rsidR="0050553D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504,0 </w:t>
            </w:r>
          </w:p>
        </w:tc>
      </w:tr>
      <w:tr w:rsidR="0050553D" w:rsidRPr="00A5641C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504,0 </w:t>
            </w:r>
          </w:p>
        </w:tc>
      </w:tr>
      <w:tr w:rsidR="0050553D" w:rsidRPr="00A5641C" w:rsidTr="00DC48D4">
        <w:trPr>
          <w:trHeight w:val="24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504,0 </w:t>
            </w:r>
          </w:p>
        </w:tc>
      </w:tr>
      <w:tr w:rsidR="0050553D" w:rsidRPr="00A5641C" w:rsidTr="00DC48D4">
        <w:trPr>
          <w:trHeight w:val="16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4900114000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504,0 </w:t>
            </w:r>
          </w:p>
        </w:tc>
      </w:tr>
      <w:tr w:rsidR="0050553D" w:rsidRPr="00A5641C" w:rsidTr="0050553D">
        <w:trPr>
          <w:trHeight w:val="197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50,0 </w:t>
            </w:r>
          </w:p>
        </w:tc>
      </w:tr>
      <w:tr w:rsidR="0050553D" w:rsidRPr="00A5641C" w:rsidTr="0050553D">
        <w:trPr>
          <w:trHeight w:val="2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50,0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функционирования Спортивного центра с</w:t>
            </w:r>
            <w:proofErr w:type="gramStart"/>
            <w:r w:rsidRPr="0050553D">
              <w:rPr>
                <w:sz w:val="20"/>
                <w:szCs w:val="20"/>
              </w:rPr>
              <w:t>.Р</w:t>
            </w:r>
            <w:proofErr w:type="gramEnd"/>
            <w:r w:rsidRPr="0050553D">
              <w:rPr>
                <w:sz w:val="20"/>
                <w:szCs w:val="20"/>
              </w:rPr>
              <w:t>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30,0 </w:t>
            </w:r>
          </w:p>
        </w:tc>
      </w:tr>
      <w:tr w:rsidR="0050553D" w:rsidRPr="00A5641C" w:rsidTr="0050553D">
        <w:trPr>
          <w:trHeight w:val="207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30,0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30,0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30,0 </w:t>
            </w:r>
          </w:p>
        </w:tc>
      </w:tr>
      <w:tr w:rsidR="0050553D" w:rsidRPr="00A5641C" w:rsidTr="0050553D">
        <w:trPr>
          <w:trHeight w:val="1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30,0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20,0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20,0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20,0 </w:t>
            </w:r>
          </w:p>
        </w:tc>
      </w:tr>
      <w:tr w:rsidR="0050553D" w:rsidRPr="00A5641C" w:rsidTr="009F6BDC">
        <w:trPr>
          <w:trHeight w:val="227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20,0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0553D">
        <w:trPr>
          <w:trHeight w:val="20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0553D">
        <w:trPr>
          <w:trHeight w:val="2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0400110300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0553D">
        <w:trPr>
          <w:trHeight w:val="19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0400110300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50553D">
        <w:trPr>
          <w:trHeight w:val="22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0400110300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5,0 </w:t>
            </w:r>
          </w:p>
        </w:tc>
      </w:tr>
      <w:tr w:rsidR="0050553D" w:rsidRPr="00A5641C" w:rsidTr="009F6BDC">
        <w:trPr>
          <w:trHeight w:val="2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150,7 </w:t>
            </w:r>
          </w:p>
        </w:tc>
      </w:tr>
      <w:tr w:rsidR="0050553D" w:rsidRPr="00A5641C" w:rsidTr="0050553D">
        <w:trPr>
          <w:trHeight w:val="28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150,7 </w:t>
            </w:r>
          </w:p>
        </w:tc>
      </w:tr>
      <w:tr w:rsidR="0050553D" w:rsidRPr="00A5641C" w:rsidTr="0050553D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150,7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0553D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150,7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82,5 </w:t>
            </w:r>
          </w:p>
        </w:tc>
      </w:tr>
      <w:tr w:rsidR="0050553D" w:rsidRPr="00A5641C" w:rsidTr="0050553D">
        <w:trPr>
          <w:trHeight w:val="13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82,5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5200115100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82,5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31,3 </w:t>
            </w:r>
          </w:p>
        </w:tc>
      </w:tr>
      <w:tr w:rsidR="0050553D" w:rsidRPr="00A5641C" w:rsidTr="0050553D">
        <w:trPr>
          <w:trHeight w:val="17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31,3 </w:t>
            </w:r>
          </w:p>
        </w:tc>
      </w:tr>
      <w:tr w:rsidR="0050553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5200115200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31,3 </w:t>
            </w:r>
          </w:p>
        </w:tc>
      </w:tr>
      <w:tr w:rsidR="0050553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36,9 </w:t>
            </w:r>
          </w:p>
        </w:tc>
      </w:tr>
      <w:tr w:rsidR="0050553D" w:rsidRPr="00A5641C" w:rsidTr="0050553D">
        <w:trPr>
          <w:trHeight w:val="217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36,9 </w:t>
            </w:r>
          </w:p>
        </w:tc>
      </w:tr>
      <w:tr w:rsidR="0050553D" w:rsidRPr="00A5641C" w:rsidTr="0050553D">
        <w:trPr>
          <w:trHeight w:val="26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0553D" w:rsidRPr="0050553D" w:rsidRDefault="0050553D">
            <w:pPr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5200115300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0553D" w:rsidRPr="0050553D" w:rsidRDefault="0050553D">
            <w:pPr>
              <w:jc w:val="right"/>
              <w:rPr>
                <w:sz w:val="20"/>
                <w:szCs w:val="20"/>
              </w:rPr>
            </w:pPr>
            <w:r w:rsidRPr="0050553D">
              <w:rPr>
                <w:sz w:val="20"/>
                <w:szCs w:val="20"/>
              </w:rPr>
              <w:t xml:space="preserve">36,9 </w:t>
            </w:r>
          </w:p>
        </w:tc>
      </w:tr>
    </w:tbl>
    <w:p w:rsidR="0050553D" w:rsidRDefault="0050553D" w:rsidP="00522242">
      <w:pPr>
        <w:ind w:left="6804"/>
        <w:rPr>
          <w:sz w:val="16"/>
          <w:szCs w:val="16"/>
        </w:rPr>
      </w:pPr>
    </w:p>
    <w:p w:rsidR="0050553D" w:rsidRDefault="0050553D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</w:t>
      </w:r>
      <w:r w:rsidR="009F6BDC">
        <w:rPr>
          <w:sz w:val="16"/>
          <w:szCs w:val="16"/>
        </w:rPr>
        <w:t>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 w:rsidR="00AF4512"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9576F5">
        <w:t xml:space="preserve">на </w:t>
      </w:r>
      <w:r>
        <w:t xml:space="preserve">плановый период </w:t>
      </w:r>
      <w:r w:rsidR="00231FB9">
        <w:t>2023</w:t>
      </w:r>
      <w:r>
        <w:t xml:space="preserve"> и </w:t>
      </w:r>
      <w:r w:rsidR="00231FB9">
        <w:t>2024</w:t>
      </w:r>
      <w:r w:rsidRPr="009576F5">
        <w:t xml:space="preserve"> год</w:t>
      </w:r>
      <w:r>
        <w:t>ов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6804"/>
        <w:rPr>
          <w:sz w:val="16"/>
          <w:szCs w:val="16"/>
        </w:rPr>
      </w:pP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67"/>
        <w:gridCol w:w="567"/>
        <w:gridCol w:w="1298"/>
        <w:gridCol w:w="601"/>
        <w:gridCol w:w="993"/>
        <w:gridCol w:w="1048"/>
      </w:tblGrid>
      <w:tr w:rsidR="00522242" w:rsidRPr="004B7C59" w:rsidTr="00002673">
        <w:trPr>
          <w:trHeight w:val="886"/>
          <w:jc w:val="center"/>
        </w:trPr>
        <w:tc>
          <w:tcPr>
            <w:tcW w:w="4679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3" w:type="dxa"/>
            <w:vAlign w:val="center"/>
          </w:tcPr>
          <w:p w:rsidR="00522242" w:rsidRPr="004B7C59" w:rsidRDefault="00231FB9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48" w:type="dxa"/>
            <w:vAlign w:val="center"/>
          </w:tcPr>
          <w:p w:rsidR="00522242" w:rsidRPr="004B7C59" w:rsidRDefault="00231FB9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002673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32AC4" w:rsidRPr="004B7C59" w:rsidTr="00DC48D4">
        <w:trPr>
          <w:trHeight w:val="1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26 014,0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11 771,0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3 862,6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3 995,3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413,5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413,5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124,9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124,9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3 311,2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3 443,9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3 158,2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3 303,4 </w:t>
            </w:r>
          </w:p>
        </w:tc>
      </w:tr>
      <w:tr w:rsidR="00DC48D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C48D4" w:rsidRPr="009F6BDC" w:rsidRDefault="00DC48D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C48D4" w:rsidRPr="009F6BDC" w:rsidRDefault="00DC48D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C48D4" w:rsidRPr="009F6BDC" w:rsidRDefault="00DC48D4" w:rsidP="00DC48D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C48D4" w:rsidRPr="009F6BDC" w:rsidRDefault="00DC48D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C48D4" w:rsidRPr="009F6BDC" w:rsidRDefault="00DC48D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48D4" w:rsidRPr="00632AC4" w:rsidRDefault="00DC48D4" w:rsidP="00DC48D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3 158,2 </w:t>
            </w:r>
          </w:p>
        </w:tc>
        <w:tc>
          <w:tcPr>
            <w:tcW w:w="1048" w:type="dxa"/>
            <w:vAlign w:val="center"/>
          </w:tcPr>
          <w:p w:rsidR="00DC48D4" w:rsidRPr="00632AC4" w:rsidRDefault="00DC48D4" w:rsidP="00DC48D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3 303,4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3 302,7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3 302,7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3 302,7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3 302,7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2 500,2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2 500,2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657,3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802,5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0500110400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0500110400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0500110400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367,4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380,1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367,4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380,1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282,2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291,9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85,2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88,2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1,9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1,9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1,9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922,4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1 029,2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897,4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969,2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9F6BDC">
              <w:rPr>
                <w:sz w:val="20"/>
                <w:szCs w:val="20"/>
              </w:rPr>
              <w:t>содержания</w:t>
            </w:r>
            <w:proofErr w:type="gramEnd"/>
            <w:r w:rsidRPr="009F6BDC">
              <w:rPr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1 146,7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1 771,9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Реализация мероприятий, направленных на повышение качества питьевой воды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916,7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1 519,9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916,7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1 519,9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866,7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1 099,9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786,7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786,7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128,2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113,2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113,2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113,2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113,2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18 813,6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3 447,6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18 813,6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3 447,6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1 463,1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1 463,1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1 463,1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1 463,1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1 411,5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1 128,6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394,5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334,5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16 930,6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1 940,0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16 742,6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1 850,0 </w:t>
            </w:r>
          </w:p>
        </w:tc>
      </w:tr>
      <w:tr w:rsidR="00632AC4" w:rsidRPr="004B7C59" w:rsidTr="00632AC4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Default="00632AC4" w:rsidP="00632AC4">
            <w:pPr>
              <w:jc w:val="right"/>
            </w:pPr>
            <w:r w:rsidRPr="0062517A">
              <w:rPr>
                <w:sz w:val="20"/>
                <w:szCs w:val="20"/>
              </w:rPr>
              <w:t>70001S2120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14 691,6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632AC4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Default="00632AC4" w:rsidP="00632AC4">
            <w:pPr>
              <w:jc w:val="right"/>
            </w:pPr>
            <w:r w:rsidRPr="0062517A">
              <w:rPr>
                <w:sz w:val="20"/>
                <w:szCs w:val="20"/>
              </w:rPr>
              <w:t>70001S2120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14 691,6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632AC4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Default="00632AC4" w:rsidP="00632AC4">
            <w:pPr>
              <w:jc w:val="right"/>
            </w:pPr>
            <w:r w:rsidRPr="0062517A">
              <w:rPr>
                <w:sz w:val="20"/>
                <w:szCs w:val="20"/>
              </w:rPr>
              <w:t>70001S2120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14 691,6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632AC4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Default="00632AC4" w:rsidP="00632AC4">
            <w:pPr>
              <w:jc w:val="right"/>
            </w:pPr>
            <w:r w:rsidRPr="0062517A">
              <w:rPr>
                <w:sz w:val="20"/>
                <w:szCs w:val="20"/>
              </w:rPr>
              <w:t>70001S2120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14 691,6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2 048,0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2 048,0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2 048,0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1 958,0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1 730,0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30,0 </w:t>
            </w:r>
          </w:p>
        </w:tc>
      </w:tr>
      <w:tr w:rsidR="00632AC4" w:rsidRPr="004B7C59" w:rsidTr="001145A0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188,0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54,0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54,0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54,0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54,0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67,0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34,5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67,0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34,5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функционирования Спортивного центра с</w:t>
            </w:r>
            <w:proofErr w:type="gramStart"/>
            <w:r w:rsidRPr="009F6BDC">
              <w:rPr>
                <w:sz w:val="20"/>
                <w:szCs w:val="20"/>
              </w:rPr>
              <w:t>.Р</w:t>
            </w:r>
            <w:proofErr w:type="gramEnd"/>
            <w:r w:rsidRPr="009F6BDC">
              <w:rPr>
                <w:sz w:val="20"/>
                <w:szCs w:val="20"/>
              </w:rPr>
              <w:t>ысево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Текущий ремонт и содержание помещения Спортивного центра с</w:t>
            </w:r>
            <w:proofErr w:type="gramStart"/>
            <w:r w:rsidRPr="009F6BDC">
              <w:rPr>
                <w:sz w:val="20"/>
                <w:szCs w:val="20"/>
              </w:rPr>
              <w:t>.Р</w:t>
            </w:r>
            <w:proofErr w:type="gramEnd"/>
            <w:r w:rsidRPr="009F6BDC">
              <w:rPr>
                <w:sz w:val="20"/>
                <w:szCs w:val="20"/>
              </w:rPr>
              <w:t>ысево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315,0 </w:t>
            </w:r>
          </w:p>
        </w:tc>
      </w:tr>
      <w:tr w:rsidR="00632AC4" w:rsidRPr="004B7C59" w:rsidTr="00002673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315,0 </w:t>
            </w:r>
          </w:p>
        </w:tc>
      </w:tr>
      <w:tr w:rsidR="00632AC4" w:rsidRPr="004B7C59" w:rsidTr="00002673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315,0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функционирования Спортивного центра с</w:t>
            </w:r>
            <w:proofErr w:type="gramStart"/>
            <w:r w:rsidRPr="009F6BDC">
              <w:rPr>
                <w:sz w:val="20"/>
                <w:szCs w:val="20"/>
              </w:rPr>
              <w:t>.Р</w:t>
            </w:r>
            <w:proofErr w:type="gramEnd"/>
            <w:r w:rsidRPr="009F6BDC">
              <w:rPr>
                <w:sz w:val="20"/>
                <w:szCs w:val="20"/>
              </w:rPr>
              <w:t>ысево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4B7C59" w:rsidTr="00002673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4B7C59" w:rsidTr="00002673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300,0 </w:t>
            </w:r>
          </w:p>
        </w:tc>
      </w:tr>
      <w:tr w:rsidR="00632AC4" w:rsidRPr="004B7C59" w:rsidTr="00002673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280,0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280,0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280,0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280,0 </w:t>
            </w:r>
          </w:p>
        </w:tc>
      </w:tr>
      <w:tr w:rsidR="00632AC4" w:rsidRPr="004B7C59" w:rsidTr="00002673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4B7C59" w:rsidTr="00002673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0400110300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0400110300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0400110300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</w:tr>
      <w:tr w:rsidR="00632AC4" w:rsidRPr="004B7C59" w:rsidTr="00002673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</w:tr>
      <w:tr w:rsidR="00632AC4" w:rsidRPr="004B7C59" w:rsidTr="00002673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</w:tr>
      <w:tr w:rsidR="00632AC4" w:rsidRPr="004B7C59" w:rsidTr="00002673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F6BDC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</w:tr>
      <w:tr w:rsidR="00632AC4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</w:tr>
      <w:tr w:rsidR="00632AC4" w:rsidRPr="004B7C59" w:rsidTr="00002673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</w:tr>
      <w:tr w:rsidR="00632AC4" w:rsidRPr="004B7C59" w:rsidTr="00002673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48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DC48D4" w:rsidRDefault="00DC48D4" w:rsidP="00522242">
      <w:pPr>
        <w:ind w:left="6804"/>
        <w:rPr>
          <w:sz w:val="16"/>
          <w:szCs w:val="16"/>
        </w:rPr>
      </w:pPr>
    </w:p>
    <w:p w:rsidR="00DC48D4" w:rsidRDefault="00DC48D4" w:rsidP="00522242">
      <w:pPr>
        <w:ind w:left="6804"/>
        <w:rPr>
          <w:sz w:val="16"/>
          <w:szCs w:val="16"/>
        </w:rPr>
      </w:pPr>
    </w:p>
    <w:p w:rsidR="00DC48D4" w:rsidRDefault="00DC48D4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</w:t>
      </w:r>
      <w:r w:rsidR="009F6BDC">
        <w:rPr>
          <w:sz w:val="16"/>
          <w:szCs w:val="16"/>
        </w:rPr>
        <w:t>7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AF451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 w:rsidR="00231FB9">
        <w:t>2022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231FB9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35 600,0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4 553,5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538,4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538,4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538,4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538,4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538,4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538,4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538,4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413,5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124,9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3 983,1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3 842,6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3 842,6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0,7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0,7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0,7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0,7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0,7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3 841,9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3 841,9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3 255,1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3 255,1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2 500,1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755,0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580,7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580,7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190,7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390,0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6,1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6,1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6,0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0,1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130,0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130,0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130,0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130,0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130,0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130,0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130,0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10,5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10,5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2,5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2,5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2,5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2,5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13,0 </w:t>
            </w:r>
          </w:p>
        </w:tc>
      </w:tr>
      <w:tr w:rsidR="00DC48D4" w:rsidRPr="004B7C59" w:rsidTr="009F6BDC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0500110400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13,0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19,0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0800110510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0900210550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356,9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356,9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356,9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356,9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356,9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356,9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354,8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354,8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272,5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82,3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0210151180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126,0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126,0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126,0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71,0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1 217,7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1 195,7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21,1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3100100000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21,1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DC48D4">
              <w:rPr>
                <w:sz w:val="20"/>
                <w:szCs w:val="20"/>
              </w:rPr>
              <w:t>содержания</w:t>
            </w:r>
            <w:proofErr w:type="gramEnd"/>
            <w:r w:rsidRPr="00DC48D4">
              <w:rPr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21,1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21,1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21,1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3100110810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21,1 </w:t>
            </w:r>
          </w:p>
        </w:tc>
      </w:tr>
      <w:tr w:rsidR="00DC48D4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1 174,6 </w:t>
            </w:r>
          </w:p>
        </w:tc>
      </w:tr>
      <w:tr w:rsidR="00DC48D4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1 139,6 </w:t>
            </w:r>
          </w:p>
        </w:tc>
      </w:tr>
      <w:tr w:rsidR="00DC48D4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339,6 </w:t>
            </w:r>
          </w:p>
        </w:tc>
      </w:tr>
      <w:tr w:rsidR="00DC48D4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339,6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339,6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339,6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800,0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800,0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800,0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800,0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8700318003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2 913,0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1 758,8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1 758,8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1 758,8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1 758,8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1 456,3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1 456,3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1 456,3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1 456,3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180,0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180,0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180,0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180,0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82,5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82,5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82,5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82,5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1 154,2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1 154,2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1 074,2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689,9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209,9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209,9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209,9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209,9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480,0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480,0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480,0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430,0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324,3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309,3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309,3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309,3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309,3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70,0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4300113000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9,0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25 709,2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25 709,2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1 442,1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1 442,1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1 442,1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1 442,0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1 442,0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1 107,5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334,5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0,1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0,1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4000120290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0,1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24 229,6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24 020,1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20 833,6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20 833,6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20 833,6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70001S2120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20 833,6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6,6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6,6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6,6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6,6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3 169,9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3 169,9 </w:t>
            </w:r>
          </w:p>
        </w:tc>
      </w:tr>
      <w:tr w:rsidR="00DC48D4" w:rsidRPr="004B7C59" w:rsidTr="00632AC4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3 169,9 </w:t>
            </w:r>
          </w:p>
        </w:tc>
      </w:tr>
      <w:tr w:rsidR="00DC48D4" w:rsidRPr="004B7C59" w:rsidTr="00632AC4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92,5 </w:t>
            </w:r>
          </w:p>
        </w:tc>
      </w:tr>
      <w:tr w:rsidR="00DC48D4" w:rsidRPr="004B7C59" w:rsidTr="00632AC4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3 077,4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10,0 </w:t>
            </w:r>
          </w:p>
        </w:tc>
      </w:tr>
      <w:tr w:rsidR="00DC48D4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209,5 </w:t>
            </w:r>
          </w:p>
        </w:tc>
      </w:tr>
      <w:tr w:rsidR="00DC48D4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15,1 </w:t>
            </w:r>
          </w:p>
        </w:tc>
      </w:tr>
      <w:tr w:rsidR="00DC48D4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15,1 </w:t>
            </w:r>
          </w:p>
        </w:tc>
      </w:tr>
      <w:tr w:rsidR="00DC48D4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15,1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36,9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36,9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36,9 </w:t>
            </w:r>
          </w:p>
        </w:tc>
      </w:tr>
      <w:tr w:rsidR="00DC48D4" w:rsidRPr="004B7C59" w:rsidTr="003C1E13">
        <w:trPr>
          <w:trHeight w:val="14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36,9 </w:t>
            </w:r>
          </w:p>
        </w:tc>
      </w:tr>
      <w:tr w:rsidR="00DC48D4" w:rsidRPr="004B7C59" w:rsidTr="003C1E13">
        <w:trPr>
          <w:trHeight w:val="14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157,5 </w:t>
            </w:r>
          </w:p>
        </w:tc>
      </w:tr>
      <w:tr w:rsidR="00DC48D4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157,5 </w:t>
            </w:r>
          </w:p>
        </w:tc>
      </w:tr>
      <w:tr w:rsidR="00DC48D4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157,5 </w:t>
            </w:r>
          </w:p>
        </w:tc>
      </w:tr>
      <w:tr w:rsidR="00DC48D4" w:rsidRPr="004B7C59" w:rsidTr="003C1E13">
        <w:trPr>
          <w:trHeight w:val="24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157,5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34,5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34,5 </w:t>
            </w:r>
          </w:p>
        </w:tc>
      </w:tr>
      <w:tr w:rsidR="00DC48D4" w:rsidRPr="004B7C59" w:rsidTr="003C1E13">
        <w:trPr>
          <w:trHeight w:val="23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2,5 </w:t>
            </w:r>
          </w:p>
        </w:tc>
      </w:tr>
      <w:tr w:rsidR="00DC48D4" w:rsidRPr="004B7C59" w:rsidTr="003C1E13">
        <w:trPr>
          <w:trHeight w:val="1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32,0 </w:t>
            </w:r>
          </w:p>
        </w:tc>
      </w:tr>
      <w:tr w:rsidR="00DC48D4" w:rsidRPr="004B7C59" w:rsidTr="003C1E13">
        <w:trPr>
          <w:trHeight w:val="22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32,0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функционирования Спортивного центра с</w:t>
            </w:r>
            <w:proofErr w:type="gramStart"/>
            <w:r w:rsidRPr="00DC48D4">
              <w:rPr>
                <w:sz w:val="20"/>
                <w:szCs w:val="20"/>
              </w:rPr>
              <w:t>.Р</w:t>
            </w:r>
            <w:proofErr w:type="gramEnd"/>
            <w:r w:rsidRPr="00DC48D4">
              <w:rPr>
                <w:sz w:val="20"/>
                <w:szCs w:val="20"/>
              </w:rPr>
              <w:t>ысево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Текущий ремонт и содержание помещения Спортивного центра с</w:t>
            </w:r>
            <w:proofErr w:type="gramStart"/>
            <w:r w:rsidRPr="00DC48D4">
              <w:rPr>
                <w:sz w:val="20"/>
                <w:szCs w:val="20"/>
              </w:rPr>
              <w:t>.Р</w:t>
            </w:r>
            <w:proofErr w:type="gramEnd"/>
            <w:r w:rsidRPr="00DC48D4">
              <w:rPr>
                <w:sz w:val="20"/>
                <w:szCs w:val="20"/>
              </w:rPr>
              <w:t>ысево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3,0 </w:t>
            </w:r>
          </w:p>
        </w:tc>
      </w:tr>
      <w:tr w:rsidR="00DC48D4" w:rsidRPr="004B7C59" w:rsidTr="003C1E13">
        <w:trPr>
          <w:trHeight w:val="24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3,0 </w:t>
            </w:r>
          </w:p>
        </w:tc>
      </w:tr>
      <w:tr w:rsidR="00DC48D4" w:rsidRPr="004B7C59" w:rsidTr="003C1E13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504,0 </w:t>
            </w:r>
          </w:p>
        </w:tc>
      </w:tr>
      <w:tr w:rsidR="00DC48D4" w:rsidRPr="004B7C59" w:rsidTr="003C1E13">
        <w:trPr>
          <w:trHeight w:val="12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504,0 </w:t>
            </w:r>
          </w:p>
        </w:tc>
      </w:tr>
      <w:tr w:rsidR="00DC48D4" w:rsidRPr="004B7C59" w:rsidTr="003C1E13">
        <w:trPr>
          <w:trHeight w:val="2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504,0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504,0 </w:t>
            </w:r>
          </w:p>
        </w:tc>
      </w:tr>
      <w:tr w:rsidR="00DC48D4" w:rsidRPr="004B7C59" w:rsidTr="003C1E13">
        <w:trPr>
          <w:trHeight w:val="24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4900114000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504,0 </w:t>
            </w:r>
          </w:p>
        </w:tc>
      </w:tr>
      <w:tr w:rsidR="00DC48D4" w:rsidRPr="004B7C59" w:rsidTr="003C1E13">
        <w:trPr>
          <w:trHeight w:val="23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50,0 </w:t>
            </w:r>
          </w:p>
        </w:tc>
      </w:tr>
      <w:tr w:rsidR="00DC48D4" w:rsidRPr="004B7C59" w:rsidTr="003C1E13">
        <w:trPr>
          <w:trHeight w:val="22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функционирования Спортивного центра с</w:t>
            </w:r>
            <w:proofErr w:type="gramStart"/>
            <w:r w:rsidRPr="00DC48D4">
              <w:rPr>
                <w:sz w:val="20"/>
                <w:szCs w:val="20"/>
              </w:rPr>
              <w:t>.Р</w:t>
            </w:r>
            <w:proofErr w:type="gramEnd"/>
            <w:r w:rsidRPr="00DC48D4">
              <w:rPr>
                <w:sz w:val="20"/>
                <w:szCs w:val="20"/>
              </w:rPr>
              <w:t>ысево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30,0 </w:t>
            </w:r>
          </w:p>
        </w:tc>
      </w:tr>
      <w:tr w:rsidR="00DC48D4" w:rsidRPr="004B7C59" w:rsidTr="00DC48D4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20,0 </w:t>
            </w:r>
          </w:p>
        </w:tc>
      </w:tr>
      <w:tr w:rsidR="00DC48D4" w:rsidRPr="004B7C59" w:rsidTr="003C1E13">
        <w:trPr>
          <w:trHeight w:val="22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20,0 </w:t>
            </w:r>
          </w:p>
        </w:tc>
      </w:tr>
      <w:tr w:rsidR="00DC48D4" w:rsidRPr="004B7C59" w:rsidTr="00DC48D4">
        <w:trPr>
          <w:trHeight w:val="16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20,0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DC48D4">
        <w:trPr>
          <w:trHeight w:val="19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DC48D4">
        <w:trPr>
          <w:trHeight w:val="20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0400110300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0400110300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DC48D4">
        <w:trPr>
          <w:trHeight w:val="20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0400110300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5,0 </w:t>
            </w:r>
          </w:p>
        </w:tc>
      </w:tr>
      <w:tr w:rsidR="00DC48D4" w:rsidRPr="004B7C59" w:rsidTr="00DC48D4">
        <w:trPr>
          <w:trHeight w:val="1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150,7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150,7 </w:t>
            </w:r>
          </w:p>
        </w:tc>
      </w:tr>
      <w:tr w:rsidR="00DC48D4" w:rsidRPr="004B7C59" w:rsidTr="00DC48D4">
        <w:trPr>
          <w:trHeight w:val="22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150,7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DC48D4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150,7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82,5 </w:t>
            </w:r>
          </w:p>
        </w:tc>
      </w:tr>
      <w:tr w:rsidR="00DC48D4" w:rsidRPr="004B7C59" w:rsidTr="00DC48D4">
        <w:trPr>
          <w:trHeight w:val="20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82,5 </w:t>
            </w:r>
          </w:p>
        </w:tc>
      </w:tr>
      <w:tr w:rsidR="00DC48D4" w:rsidRPr="004B7C59" w:rsidTr="00DC48D4">
        <w:trPr>
          <w:trHeight w:val="19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5200115100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82,5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31,3 </w:t>
            </w:r>
          </w:p>
        </w:tc>
      </w:tr>
      <w:tr w:rsidR="00DC48D4" w:rsidRPr="004B7C59" w:rsidTr="00DC48D4">
        <w:trPr>
          <w:trHeight w:val="19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31,3 </w:t>
            </w:r>
          </w:p>
        </w:tc>
      </w:tr>
      <w:tr w:rsidR="00DC48D4" w:rsidRPr="004B7C59" w:rsidTr="00DC48D4">
        <w:trPr>
          <w:trHeight w:val="20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5200115200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31,3 </w:t>
            </w:r>
          </w:p>
        </w:tc>
      </w:tr>
      <w:tr w:rsidR="00DC48D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36,9 </w:t>
            </w:r>
          </w:p>
        </w:tc>
      </w:tr>
      <w:tr w:rsidR="00DC48D4" w:rsidRPr="004B7C59" w:rsidTr="00DC48D4">
        <w:trPr>
          <w:trHeight w:val="14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36,9 </w:t>
            </w:r>
          </w:p>
        </w:tc>
      </w:tr>
      <w:tr w:rsidR="00DC48D4" w:rsidRPr="004B7C59" w:rsidTr="00DC48D4">
        <w:trPr>
          <w:trHeight w:val="13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C48D4" w:rsidRPr="00DC48D4" w:rsidRDefault="00DC48D4">
            <w:pPr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5200115300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C48D4" w:rsidRPr="00DC48D4" w:rsidRDefault="00DC48D4">
            <w:pPr>
              <w:jc w:val="right"/>
              <w:rPr>
                <w:sz w:val="20"/>
                <w:szCs w:val="20"/>
              </w:rPr>
            </w:pPr>
            <w:r w:rsidRPr="00DC48D4">
              <w:rPr>
                <w:sz w:val="20"/>
                <w:szCs w:val="20"/>
              </w:rPr>
              <w:t xml:space="preserve">36,9 </w:t>
            </w:r>
          </w:p>
        </w:tc>
      </w:tr>
    </w:tbl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Default="00D22626" w:rsidP="00522242">
      <w:pPr>
        <w:ind w:left="6804" w:hanging="141"/>
        <w:rPr>
          <w:sz w:val="16"/>
          <w:szCs w:val="16"/>
          <w:lang w:val="en-US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Pr="009F6BDC" w:rsidRDefault="00D22626" w:rsidP="00522242">
      <w:pPr>
        <w:ind w:left="6804" w:hanging="141"/>
        <w:rPr>
          <w:sz w:val="16"/>
          <w:szCs w:val="16"/>
        </w:rPr>
      </w:pPr>
    </w:p>
    <w:p w:rsidR="00D22626" w:rsidRDefault="00D22626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B070A5" w:rsidRDefault="00B070A5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3C1E13" w:rsidRDefault="003C1E13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</w:t>
      </w:r>
      <w:r w:rsidR="009F6BDC">
        <w:rPr>
          <w:sz w:val="16"/>
          <w:szCs w:val="16"/>
        </w:rPr>
        <w:t>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AF451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522242" w:rsidRDefault="00522242" w:rsidP="00522242">
      <w:pPr>
        <w:jc w:val="center"/>
      </w:pPr>
      <w:r w:rsidRPr="009576F5">
        <w:t xml:space="preserve">на </w:t>
      </w:r>
      <w:r>
        <w:t xml:space="preserve">плановый период </w:t>
      </w:r>
      <w:r w:rsidR="00231FB9">
        <w:t>2023</w:t>
      </w:r>
      <w:r>
        <w:t xml:space="preserve"> и </w:t>
      </w:r>
      <w:r w:rsidR="00231FB9">
        <w:t>2024</w:t>
      </w:r>
      <w:r w:rsidRPr="009576F5">
        <w:t xml:space="preserve"> год</w:t>
      </w:r>
      <w:r>
        <w:t>ов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613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05"/>
        <w:gridCol w:w="567"/>
        <w:gridCol w:w="567"/>
        <w:gridCol w:w="1298"/>
        <w:gridCol w:w="712"/>
        <w:gridCol w:w="972"/>
        <w:gridCol w:w="1013"/>
      </w:tblGrid>
      <w:tr w:rsidR="00522242" w:rsidRPr="004B7C59" w:rsidTr="00002673">
        <w:trPr>
          <w:trHeight w:val="886"/>
          <w:jc w:val="center"/>
        </w:trPr>
        <w:tc>
          <w:tcPr>
            <w:tcW w:w="4679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72" w:type="dxa"/>
            <w:vAlign w:val="center"/>
          </w:tcPr>
          <w:p w:rsidR="00522242" w:rsidRPr="004B7C59" w:rsidRDefault="00231FB9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13" w:type="dxa"/>
            <w:vAlign w:val="center"/>
          </w:tcPr>
          <w:p w:rsidR="00522242" w:rsidRPr="004B7C59" w:rsidRDefault="00231FB9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002673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26 014,0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11 771,0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3 862,6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3 995,3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538,4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413,5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413,5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124,9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124,9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3 311,2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3 443,9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3 158,2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3 303,4 </w:t>
            </w:r>
          </w:p>
        </w:tc>
      </w:tr>
      <w:tr w:rsidR="003C1E13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3C1E13" w:rsidRPr="009F6BDC" w:rsidRDefault="003C1E13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3C1E13" w:rsidRPr="009F6BDC" w:rsidRDefault="003C1E13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E13" w:rsidRPr="009F6BDC" w:rsidRDefault="003C1E13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C1E13" w:rsidRPr="009F6BDC" w:rsidRDefault="003C1E13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3C1E13" w:rsidRPr="009F6BDC" w:rsidRDefault="003C1E13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3C1E13" w:rsidRPr="009F6BDC" w:rsidRDefault="003C1E13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3C1E13" w:rsidRPr="00632AC4" w:rsidRDefault="003C1E13" w:rsidP="002B6E61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3 158,2 </w:t>
            </w:r>
          </w:p>
        </w:tc>
        <w:tc>
          <w:tcPr>
            <w:tcW w:w="1013" w:type="dxa"/>
            <w:vAlign w:val="center"/>
          </w:tcPr>
          <w:p w:rsidR="003C1E13" w:rsidRPr="00632AC4" w:rsidRDefault="003C1E13" w:rsidP="002B6E61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3 303,4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0,7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3 302,7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3 302,7 </w:t>
            </w:r>
          </w:p>
        </w:tc>
      </w:tr>
      <w:tr w:rsidR="00632AC4" w:rsidRPr="004B7C59" w:rsidTr="009F6BDC">
        <w:trPr>
          <w:trHeight w:val="27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3 302,7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3 157,5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3 302,7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2 500,2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2 500,2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657,3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802,5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0500110400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0500110400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0500110400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369,3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382,6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367,4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380,1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367,4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380,1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282,2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291,9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85,2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88,2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1,9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1,9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0210151180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1,9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76,0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A62FD6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922,4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1 029,2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897,4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969,2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9F6BDC">
              <w:rPr>
                <w:sz w:val="20"/>
                <w:szCs w:val="20"/>
              </w:rPr>
              <w:t>содержания</w:t>
            </w:r>
            <w:proofErr w:type="gramEnd"/>
            <w:r w:rsidRPr="009F6BDC">
              <w:rPr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3100110810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44,2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8700318003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1 146,7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1 771,9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252,0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Реализация мероприятий, направленных на повышение качества питьевой воды 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72,0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916,7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1 519,9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916,7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1 519,9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380,0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866,7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1 099,9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786,7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786,7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416,7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370,0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128,2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113,2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113,2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113,2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113,2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3474D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18 813,6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3 447,6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18 813,6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3 447,6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1 463,1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1 463,1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1 463,1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1 806,0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1 463,1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1 411,5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1 128,6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394,5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334,5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16 930,6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1 940,0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16 742,6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1 850,0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 w:rsidP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70001S21</w:t>
            </w:r>
            <w:r>
              <w:rPr>
                <w:sz w:val="20"/>
                <w:szCs w:val="20"/>
              </w:rPr>
              <w:t>2</w:t>
            </w:r>
            <w:r w:rsidRPr="009F6BDC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14 691,6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632AC4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Default="00632AC4" w:rsidP="00632AC4">
            <w:pPr>
              <w:jc w:val="right"/>
            </w:pPr>
            <w:r w:rsidRPr="00B77C2F">
              <w:rPr>
                <w:sz w:val="20"/>
                <w:szCs w:val="20"/>
              </w:rPr>
              <w:t>70001S2120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14 691,6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632AC4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Default="00632AC4" w:rsidP="00632AC4">
            <w:pPr>
              <w:jc w:val="right"/>
            </w:pPr>
            <w:r w:rsidRPr="00B77C2F">
              <w:rPr>
                <w:sz w:val="20"/>
                <w:szCs w:val="20"/>
              </w:rPr>
              <w:t>70001S2120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14 691,6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632AC4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Default="00632AC4" w:rsidP="00632AC4">
            <w:pPr>
              <w:jc w:val="right"/>
            </w:pPr>
            <w:r w:rsidRPr="00B77C2F">
              <w:rPr>
                <w:sz w:val="20"/>
                <w:szCs w:val="20"/>
              </w:rPr>
              <w:t>70001S2120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14 691,6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2 048,0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2 048,0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2 048,0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1 820,0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1 958,0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1 730,0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30,0 </w:t>
            </w:r>
          </w:p>
        </w:tc>
      </w:tr>
      <w:tr w:rsidR="00632AC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30,0 </w:t>
            </w:r>
          </w:p>
        </w:tc>
      </w:tr>
      <w:tr w:rsidR="00632AC4" w:rsidRPr="004B7C59" w:rsidTr="00002673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30,0 </w:t>
            </w:r>
          </w:p>
        </w:tc>
      </w:tr>
      <w:tr w:rsidR="00632AC4" w:rsidRPr="004B7C59" w:rsidTr="00002673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30,0 </w:t>
            </w:r>
          </w:p>
        </w:tc>
      </w:tr>
      <w:tr w:rsidR="00632AC4" w:rsidRPr="004B7C59" w:rsidTr="00002673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188,0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90,0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16,0 </w:t>
            </w:r>
          </w:p>
        </w:tc>
      </w:tr>
      <w:tr w:rsidR="00632AC4" w:rsidRPr="004B7C59" w:rsidTr="00002673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16,0 </w:t>
            </w:r>
          </w:p>
        </w:tc>
      </w:tr>
      <w:tr w:rsidR="00632AC4" w:rsidRPr="004B7C59" w:rsidTr="00002673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16,0 </w:t>
            </w:r>
          </w:p>
        </w:tc>
      </w:tr>
      <w:tr w:rsidR="00632AC4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53,0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16,0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</w:tr>
      <w:tr w:rsidR="00632AC4" w:rsidRPr="004B7C59" w:rsidTr="00002673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20,0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54,0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54,0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54,0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54,0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67,0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34,5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67,0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34,5 </w:t>
            </w:r>
          </w:p>
        </w:tc>
      </w:tr>
      <w:tr w:rsidR="00632AC4" w:rsidRPr="004B7C59" w:rsidTr="00002673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2,5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32,0 </w:t>
            </w:r>
          </w:p>
        </w:tc>
      </w:tr>
      <w:tr w:rsidR="00632AC4" w:rsidRPr="004B7C59" w:rsidTr="00002673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функционирования Спортивного центра с</w:t>
            </w:r>
            <w:proofErr w:type="gramStart"/>
            <w:r w:rsidRPr="009F6BDC">
              <w:rPr>
                <w:sz w:val="20"/>
                <w:szCs w:val="20"/>
              </w:rPr>
              <w:t>.Р</w:t>
            </w:r>
            <w:proofErr w:type="gramEnd"/>
            <w:r w:rsidRPr="009F6BDC">
              <w:rPr>
                <w:sz w:val="20"/>
                <w:szCs w:val="20"/>
              </w:rPr>
              <w:t>ысево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Текущий ремонт и содержание помещения Спортивного центра с</w:t>
            </w:r>
            <w:proofErr w:type="gramStart"/>
            <w:r w:rsidRPr="009F6BDC">
              <w:rPr>
                <w:sz w:val="20"/>
                <w:szCs w:val="20"/>
              </w:rPr>
              <w:t>.Р</w:t>
            </w:r>
            <w:proofErr w:type="gramEnd"/>
            <w:r w:rsidRPr="009F6BDC">
              <w:rPr>
                <w:sz w:val="20"/>
                <w:szCs w:val="20"/>
              </w:rPr>
              <w:t>ысево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10,0 </w:t>
            </w:r>
          </w:p>
        </w:tc>
      </w:tr>
      <w:tr w:rsidR="00632AC4" w:rsidRPr="004B7C59" w:rsidTr="00002673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4900114000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312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504,0 </w:t>
            </w:r>
          </w:p>
        </w:tc>
      </w:tr>
      <w:tr w:rsidR="00632AC4" w:rsidRPr="004B7C59" w:rsidTr="00002673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315,0 </w:t>
            </w:r>
          </w:p>
        </w:tc>
      </w:tr>
      <w:tr w:rsidR="00632AC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315,0 </w:t>
            </w:r>
          </w:p>
        </w:tc>
      </w:tr>
      <w:tr w:rsidR="00632AC4" w:rsidRPr="004B7C59" w:rsidTr="00002673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130,0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315,0 </w:t>
            </w:r>
          </w:p>
        </w:tc>
      </w:tr>
      <w:tr w:rsidR="00632AC4" w:rsidRPr="004B7C59" w:rsidTr="00002673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функционирования Спортивного центра с</w:t>
            </w:r>
            <w:proofErr w:type="gramStart"/>
            <w:r w:rsidRPr="009F6BDC">
              <w:rPr>
                <w:sz w:val="20"/>
                <w:szCs w:val="20"/>
              </w:rPr>
              <w:t>.Р</w:t>
            </w:r>
            <w:proofErr w:type="gramEnd"/>
            <w:r w:rsidRPr="009F6BDC">
              <w:rPr>
                <w:sz w:val="20"/>
                <w:szCs w:val="20"/>
              </w:rPr>
              <w:t>ысево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300,0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280,0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280,0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280,0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414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280,0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5,0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0400110300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0400110300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0400110300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730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120,0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9F6BDC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119,4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82,5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</w:tr>
      <w:tr w:rsidR="00632AC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632AC4" w:rsidRPr="009F6BDC" w:rsidRDefault="00632AC4">
            <w:pPr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5200115300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632AC4" w:rsidRPr="009F6BDC" w:rsidRDefault="00632AC4">
            <w:pPr>
              <w:jc w:val="right"/>
              <w:rPr>
                <w:sz w:val="20"/>
                <w:szCs w:val="20"/>
              </w:rPr>
            </w:pPr>
            <w:r w:rsidRPr="009F6BDC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  <w:tc>
          <w:tcPr>
            <w:tcW w:w="1013" w:type="dxa"/>
            <w:vAlign w:val="center"/>
          </w:tcPr>
          <w:p w:rsidR="00632AC4" w:rsidRPr="00632AC4" w:rsidRDefault="00632AC4">
            <w:pPr>
              <w:jc w:val="right"/>
              <w:rPr>
                <w:sz w:val="20"/>
                <w:szCs w:val="20"/>
              </w:rPr>
            </w:pPr>
            <w:r w:rsidRPr="00632AC4">
              <w:rPr>
                <w:sz w:val="20"/>
                <w:szCs w:val="20"/>
              </w:rPr>
              <w:t xml:space="preserve">36,9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</w:t>
      </w:r>
      <w:r w:rsidR="009F6BDC">
        <w:rPr>
          <w:sz w:val="16"/>
          <w:szCs w:val="16"/>
        </w:rPr>
        <w:t>9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AF451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 w:rsidR="00231FB9">
        <w:t>2022</w:t>
      </w:r>
      <w:r w:rsidRPr="00F605C9">
        <w:t xml:space="preserve"> год</w:t>
      </w:r>
    </w:p>
    <w:p w:rsidR="00522242" w:rsidRPr="002F7BFA" w:rsidRDefault="00522242" w:rsidP="00522242">
      <w:pPr>
        <w:rPr>
          <w:sz w:val="16"/>
          <w:szCs w:val="16"/>
        </w:rPr>
      </w:pPr>
    </w:p>
    <w:tbl>
      <w:tblPr>
        <w:tblW w:w="9260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80"/>
        <w:gridCol w:w="1900"/>
        <w:gridCol w:w="520"/>
        <w:gridCol w:w="620"/>
        <w:gridCol w:w="1440"/>
        <w:gridCol w:w="620"/>
        <w:gridCol w:w="1240"/>
      </w:tblGrid>
      <w:tr w:rsidR="00C8627F" w:rsidRPr="00C8627F" w:rsidTr="00C8627F">
        <w:trPr>
          <w:trHeight w:val="2760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№ </w:t>
            </w:r>
            <w:proofErr w:type="gramStart"/>
            <w:r w:rsidRPr="00C8627F">
              <w:rPr>
                <w:sz w:val="20"/>
                <w:szCs w:val="20"/>
              </w:rPr>
              <w:t>п</w:t>
            </w:r>
            <w:proofErr w:type="gramEnd"/>
            <w:r w:rsidRPr="00C8627F">
              <w:rPr>
                <w:sz w:val="20"/>
                <w:szCs w:val="20"/>
              </w:rPr>
              <w:t>/п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План </w:t>
            </w:r>
            <w:r w:rsidR="00231FB9">
              <w:rPr>
                <w:sz w:val="20"/>
                <w:szCs w:val="20"/>
              </w:rPr>
              <w:t>2022</w:t>
            </w:r>
            <w:r w:rsidRPr="00C8627F">
              <w:rPr>
                <w:sz w:val="20"/>
                <w:szCs w:val="20"/>
              </w:rPr>
              <w:t xml:space="preserve"> (тыс. руб.)</w:t>
            </w:r>
          </w:p>
        </w:tc>
      </w:tr>
      <w:tr w:rsidR="00C8627F" w:rsidRPr="00C8627F" w:rsidTr="00C8627F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BE4FA3" w:rsidRPr="00C8627F" w:rsidTr="002F7BFA">
        <w:trPr>
          <w:trHeight w:val="667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9,0</w:t>
            </w:r>
          </w:p>
        </w:tc>
      </w:tr>
      <w:tr w:rsidR="00BE4FA3" w:rsidRPr="00C8627F" w:rsidTr="00C8627F">
        <w:trPr>
          <w:trHeight w:val="851"/>
          <w:jc w:val="center"/>
        </w:trPr>
        <w:tc>
          <w:tcPr>
            <w:tcW w:w="5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20833,6</w:t>
            </w:r>
          </w:p>
        </w:tc>
      </w:tr>
      <w:tr w:rsidR="00BE4FA3" w:rsidRPr="00C8627F" w:rsidTr="00C8627F">
        <w:trPr>
          <w:trHeight w:val="851"/>
          <w:jc w:val="center"/>
        </w:trPr>
        <w:tc>
          <w:tcPr>
            <w:tcW w:w="5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318,6</w:t>
            </w:r>
          </w:p>
        </w:tc>
      </w:tr>
      <w:tr w:rsidR="00BE4FA3" w:rsidRPr="00C8627F" w:rsidTr="00C8627F">
        <w:trPr>
          <w:trHeight w:val="736"/>
          <w:jc w:val="center"/>
        </w:trPr>
        <w:tc>
          <w:tcPr>
            <w:tcW w:w="5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3077,4</w:t>
            </w:r>
          </w:p>
        </w:tc>
      </w:tr>
      <w:tr w:rsidR="00BE4FA3" w:rsidRPr="00C8627F" w:rsidTr="002F7BFA">
        <w:trPr>
          <w:trHeight w:val="471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130,0</w:t>
            </w:r>
          </w:p>
        </w:tc>
      </w:tr>
      <w:tr w:rsidR="00BE4FA3" w:rsidRPr="00C8627F" w:rsidTr="002F7BFA">
        <w:trPr>
          <w:trHeight w:val="421"/>
          <w:jc w:val="center"/>
        </w:trPr>
        <w:tc>
          <w:tcPr>
            <w:tcW w:w="5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1456,3</w:t>
            </w:r>
          </w:p>
        </w:tc>
      </w:tr>
      <w:tr w:rsidR="00BE4FA3" w:rsidRPr="00C8627F" w:rsidTr="002F7BFA">
        <w:trPr>
          <w:trHeight w:val="421"/>
          <w:jc w:val="center"/>
        </w:trPr>
        <w:tc>
          <w:tcPr>
            <w:tcW w:w="5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220,0</w:t>
            </w:r>
          </w:p>
        </w:tc>
      </w:tr>
      <w:tr w:rsidR="00BE4FA3" w:rsidRPr="00C8627F" w:rsidTr="002F7BFA">
        <w:trPr>
          <w:trHeight w:val="414"/>
          <w:jc w:val="center"/>
        </w:trPr>
        <w:tc>
          <w:tcPr>
            <w:tcW w:w="5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82,5</w:t>
            </w:r>
          </w:p>
        </w:tc>
      </w:tr>
      <w:tr w:rsidR="00BE4FA3" w:rsidRPr="00C8627F" w:rsidTr="002F7BFA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724,2</w:t>
            </w:r>
          </w:p>
        </w:tc>
      </w:tr>
      <w:tr w:rsidR="00BE4FA3" w:rsidRPr="00C8627F" w:rsidTr="002F7BFA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430,0</w:t>
            </w:r>
          </w:p>
        </w:tc>
      </w:tr>
      <w:tr w:rsidR="00BE4FA3" w:rsidRPr="00C8627F" w:rsidTr="002F7BFA">
        <w:trPr>
          <w:trHeight w:val="561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10,5</w:t>
            </w:r>
          </w:p>
        </w:tc>
      </w:tr>
      <w:tr w:rsidR="00BE4FA3" w:rsidRPr="00C8627F" w:rsidTr="002F7BFA">
        <w:trPr>
          <w:trHeight w:val="555"/>
          <w:jc w:val="center"/>
        </w:trPr>
        <w:tc>
          <w:tcPr>
            <w:tcW w:w="5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126,0</w:t>
            </w:r>
          </w:p>
        </w:tc>
      </w:tr>
      <w:tr w:rsidR="00BE4FA3" w:rsidRPr="00C8627F" w:rsidTr="00C8627F">
        <w:trPr>
          <w:trHeight w:val="1095"/>
          <w:jc w:val="center"/>
        </w:trPr>
        <w:tc>
          <w:tcPr>
            <w:tcW w:w="5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34,5</w:t>
            </w:r>
          </w:p>
        </w:tc>
      </w:tr>
      <w:tr w:rsidR="00BE4FA3" w:rsidRPr="00C8627F" w:rsidTr="00BC3714">
        <w:trPr>
          <w:trHeight w:val="129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BC3714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E4FA3" w:rsidRPr="00C8627F" w:rsidRDefault="00BE4FA3" w:rsidP="00BC3714">
            <w:pPr>
              <w:jc w:val="center"/>
              <w:rPr>
                <w:sz w:val="20"/>
                <w:szCs w:val="20"/>
              </w:rPr>
            </w:pPr>
            <w:r w:rsidRPr="00BC3714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E4FA3" w:rsidRPr="00C8627F" w:rsidRDefault="00BE4FA3" w:rsidP="00BC3714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BC3714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BC3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BC3714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C8627F">
              <w:rPr>
                <w:sz w:val="20"/>
                <w:szCs w:val="20"/>
              </w:rPr>
              <w:t>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22,0</w:t>
            </w:r>
          </w:p>
        </w:tc>
      </w:tr>
      <w:tr w:rsidR="00BE4FA3" w:rsidRPr="00C8627F" w:rsidTr="00C8627F">
        <w:trPr>
          <w:trHeight w:val="129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1174,6</w:t>
            </w:r>
          </w:p>
        </w:tc>
      </w:tr>
      <w:tr w:rsidR="00BE4FA3" w:rsidRPr="00C8627F" w:rsidTr="00C8627F">
        <w:trPr>
          <w:trHeight w:val="1095"/>
          <w:jc w:val="center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3,0</w:t>
            </w:r>
          </w:p>
        </w:tc>
      </w:tr>
      <w:tr w:rsidR="00BE4FA3" w:rsidRPr="00C8627F" w:rsidTr="00C8627F">
        <w:trPr>
          <w:trHeight w:val="915"/>
          <w:jc w:val="center"/>
        </w:trPr>
        <w:tc>
          <w:tcPr>
            <w:tcW w:w="5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50,0</w:t>
            </w:r>
          </w:p>
        </w:tc>
      </w:tr>
      <w:tr w:rsidR="00BE4FA3" w:rsidRPr="00C8627F" w:rsidTr="00C8627F">
        <w:trPr>
          <w:trHeight w:val="3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C862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E4FA3" w:rsidRPr="00C8627F" w:rsidRDefault="00BE4FA3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E4FA3" w:rsidRPr="00BE4FA3" w:rsidRDefault="00BE4FA3" w:rsidP="00BE4FA3">
            <w:pPr>
              <w:jc w:val="right"/>
              <w:rPr>
                <w:sz w:val="20"/>
                <w:szCs w:val="20"/>
              </w:rPr>
            </w:pPr>
            <w:r w:rsidRPr="00BE4FA3">
              <w:rPr>
                <w:sz w:val="20"/>
                <w:szCs w:val="20"/>
              </w:rPr>
              <w:t>28702,2</w:t>
            </w:r>
          </w:p>
        </w:tc>
      </w:tr>
    </w:tbl>
    <w:p w:rsidR="00C8627F" w:rsidRDefault="00C8627F" w:rsidP="00522242"/>
    <w:p w:rsidR="00990C6C" w:rsidRDefault="00990C6C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</w:t>
      </w:r>
      <w:r w:rsidR="004F3C9D">
        <w:rPr>
          <w:sz w:val="16"/>
          <w:szCs w:val="16"/>
        </w:rPr>
        <w:t>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AF451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программ Черемховского сельского поселения </w:t>
      </w:r>
      <w:r w:rsidRPr="00F605C9">
        <w:t xml:space="preserve">на </w:t>
      </w:r>
      <w:r>
        <w:t xml:space="preserve">плановый период </w:t>
      </w:r>
      <w:r w:rsidR="00231FB9">
        <w:t>2023</w:t>
      </w:r>
      <w:r>
        <w:t xml:space="preserve"> и </w:t>
      </w:r>
      <w:r w:rsidR="00231FB9">
        <w:t>2024</w:t>
      </w:r>
      <w:r w:rsidRPr="009576F5">
        <w:t xml:space="preserve"> год</w:t>
      </w:r>
      <w:r>
        <w:t>ов</w:t>
      </w:r>
    </w:p>
    <w:p w:rsidR="00522242" w:rsidRDefault="00522242" w:rsidP="00522242"/>
    <w:tbl>
      <w:tblPr>
        <w:tblW w:w="1044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380"/>
        <w:gridCol w:w="1900"/>
        <w:gridCol w:w="520"/>
        <w:gridCol w:w="620"/>
        <w:gridCol w:w="1440"/>
        <w:gridCol w:w="620"/>
        <w:gridCol w:w="1240"/>
        <w:gridCol w:w="1240"/>
      </w:tblGrid>
      <w:tr w:rsidR="00990C6C" w:rsidRPr="00990C6C" w:rsidTr="004F3C9D">
        <w:trPr>
          <w:trHeight w:val="2210"/>
        </w:trPr>
        <w:tc>
          <w:tcPr>
            <w:tcW w:w="486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№ </w:t>
            </w:r>
            <w:proofErr w:type="gramStart"/>
            <w:r w:rsidRPr="00990C6C">
              <w:rPr>
                <w:sz w:val="20"/>
                <w:szCs w:val="20"/>
              </w:rPr>
              <w:t>п</w:t>
            </w:r>
            <w:proofErr w:type="gramEnd"/>
            <w:r w:rsidRPr="00990C6C">
              <w:rPr>
                <w:sz w:val="20"/>
                <w:szCs w:val="20"/>
              </w:rPr>
              <w:t>/п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</w:t>
            </w:r>
            <w:r w:rsidR="00231FB9">
              <w:rPr>
                <w:sz w:val="20"/>
                <w:szCs w:val="20"/>
              </w:rPr>
              <w:t>2023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</w:t>
            </w:r>
            <w:r w:rsidR="00231FB9">
              <w:rPr>
                <w:sz w:val="20"/>
                <w:szCs w:val="20"/>
              </w:rPr>
              <w:t>2024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</w:tr>
      <w:tr w:rsidR="004F3C9D" w:rsidRPr="00990C6C" w:rsidTr="00BE4FA3">
        <w:trPr>
          <w:trHeight w:val="43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4F3C9D" w:rsidRPr="00990C6C" w:rsidRDefault="004F3C9D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Муниципальная программа «Развитие культуры в Черемховском сельском поселении» на </w:t>
            </w:r>
            <w:r>
              <w:rPr>
                <w:sz w:val="20"/>
                <w:szCs w:val="20"/>
              </w:rPr>
              <w:t>2020</w:t>
            </w:r>
            <w:r w:rsidRPr="00990C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2025</w:t>
            </w:r>
            <w:r w:rsidRPr="00990C6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4F3C9D" w:rsidRPr="00990C6C" w:rsidRDefault="004F3C9D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10,0</w:t>
            </w:r>
          </w:p>
        </w:tc>
      </w:tr>
      <w:tr w:rsidR="004F3C9D" w:rsidRPr="00990C6C" w:rsidTr="00BE4FA3">
        <w:trPr>
          <w:trHeight w:val="413"/>
        </w:trPr>
        <w:tc>
          <w:tcPr>
            <w:tcW w:w="486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CB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:rsidR="004F3C9D" w:rsidRPr="00990C6C" w:rsidRDefault="004F3C9D" w:rsidP="00CB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4F3C9D" w:rsidRPr="00990C6C" w:rsidRDefault="004F3C9D" w:rsidP="00CB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2F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2F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14691,6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0,0</w:t>
            </w:r>
          </w:p>
        </w:tc>
      </w:tr>
      <w:tr w:rsidR="004F3C9D" w:rsidRPr="00990C6C" w:rsidTr="00BE4FA3">
        <w:trPr>
          <w:trHeight w:val="418"/>
        </w:trPr>
        <w:tc>
          <w:tcPr>
            <w:tcW w:w="486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CB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:rsidR="004F3C9D" w:rsidRPr="00990C6C" w:rsidRDefault="004F3C9D" w:rsidP="00CB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4F3C9D" w:rsidRPr="00990C6C" w:rsidRDefault="004F3C9D" w:rsidP="00CB6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4F3C9D" w:rsidRDefault="004F3C9D" w:rsidP="002F7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4F3C9D" w:rsidRDefault="004F3C9D" w:rsidP="002F7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281,0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210,0</w:t>
            </w:r>
          </w:p>
        </w:tc>
      </w:tr>
      <w:tr w:rsidR="004F3C9D" w:rsidRPr="00990C6C" w:rsidTr="00BE4FA3">
        <w:trPr>
          <w:trHeight w:val="832"/>
        </w:trPr>
        <w:tc>
          <w:tcPr>
            <w:tcW w:w="486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4F3C9D" w:rsidRPr="00990C6C" w:rsidRDefault="004F3C9D" w:rsidP="002F7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4F3C9D" w:rsidRPr="00990C6C" w:rsidRDefault="004F3C9D" w:rsidP="002F7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1958,0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1730,0</w:t>
            </w:r>
          </w:p>
        </w:tc>
      </w:tr>
      <w:tr w:rsidR="004F3C9D" w:rsidRPr="00990C6C" w:rsidTr="0070117D">
        <w:trPr>
          <w:trHeight w:val="59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</w:t>
            </w:r>
            <w:r>
              <w:rPr>
                <w:color w:val="000000"/>
                <w:sz w:val="20"/>
                <w:szCs w:val="20"/>
              </w:rPr>
              <w:t>2024</w:t>
            </w:r>
            <w:r w:rsidRPr="00990C6C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56145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990C6C">
              <w:rPr>
                <w:sz w:val="20"/>
                <w:szCs w:val="20"/>
              </w:rPr>
              <w:t>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130,0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130,0</w:t>
            </w:r>
          </w:p>
        </w:tc>
      </w:tr>
      <w:tr w:rsidR="004F3C9D" w:rsidRPr="00990C6C" w:rsidTr="0070117D">
        <w:trPr>
          <w:trHeight w:val="548"/>
        </w:trPr>
        <w:tc>
          <w:tcPr>
            <w:tcW w:w="486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230,0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252,0</w:t>
            </w:r>
          </w:p>
        </w:tc>
      </w:tr>
      <w:tr w:rsidR="004F3C9D" w:rsidRPr="00990C6C" w:rsidTr="0070117D">
        <w:trPr>
          <w:trHeight w:val="548"/>
        </w:trPr>
        <w:tc>
          <w:tcPr>
            <w:tcW w:w="486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596,7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1199,9</w:t>
            </w:r>
          </w:p>
        </w:tc>
      </w:tr>
      <w:tr w:rsidR="004F3C9D" w:rsidRPr="00990C6C" w:rsidTr="004F3C9D">
        <w:trPr>
          <w:trHeight w:val="263"/>
        </w:trPr>
        <w:tc>
          <w:tcPr>
            <w:tcW w:w="486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320,0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320,0</w:t>
            </w:r>
          </w:p>
        </w:tc>
      </w:tr>
      <w:tr w:rsidR="004F3C9D" w:rsidRPr="00990C6C" w:rsidTr="0070117D">
        <w:trPr>
          <w:trHeight w:val="559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 xml:space="preserve">Муниципальная программа «Обеспечение пожарной безопасности на территории Черемховского сельского поселения» на </w:t>
            </w:r>
            <w:r>
              <w:rPr>
                <w:color w:val="000000"/>
                <w:sz w:val="20"/>
                <w:szCs w:val="20"/>
              </w:rPr>
              <w:t>2020</w:t>
            </w:r>
            <w:r w:rsidRPr="00990C6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2025</w:t>
            </w:r>
            <w:r w:rsidRPr="00990C6C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23,0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10,5</w:t>
            </w:r>
          </w:p>
        </w:tc>
      </w:tr>
      <w:tr w:rsidR="004F3C9D" w:rsidRPr="00990C6C" w:rsidTr="0070117D">
        <w:trPr>
          <w:trHeight w:val="553"/>
        </w:trPr>
        <w:tc>
          <w:tcPr>
            <w:tcW w:w="486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76,0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76,0</w:t>
            </w:r>
          </w:p>
        </w:tc>
      </w:tr>
      <w:tr w:rsidR="004F3C9D" w:rsidRPr="00990C6C" w:rsidTr="00C879CE">
        <w:trPr>
          <w:trHeight w:val="1095"/>
        </w:trPr>
        <w:tc>
          <w:tcPr>
            <w:tcW w:w="486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67,0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34,5</w:t>
            </w:r>
          </w:p>
        </w:tc>
      </w:tr>
      <w:tr w:rsidR="004F3C9D" w:rsidRPr="00990C6C" w:rsidTr="004F3C9D">
        <w:trPr>
          <w:trHeight w:val="697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E63A84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4F3C9D" w:rsidRPr="00990C6C" w:rsidRDefault="004F3C9D" w:rsidP="00E63A84">
            <w:pPr>
              <w:jc w:val="center"/>
              <w:rPr>
                <w:sz w:val="20"/>
                <w:szCs w:val="20"/>
              </w:rPr>
            </w:pPr>
            <w:r w:rsidRPr="00BC3714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F3C9D" w:rsidRPr="00990C6C" w:rsidRDefault="004F3C9D" w:rsidP="00E63A84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E63A84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E6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4F3C9D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990C6C">
              <w:rPr>
                <w:sz w:val="20"/>
                <w:szCs w:val="20"/>
              </w:rPr>
              <w:t>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25,0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60,0</w:t>
            </w:r>
          </w:p>
        </w:tc>
      </w:tr>
      <w:tr w:rsidR="004F3C9D" w:rsidRPr="00990C6C" w:rsidTr="004F3C9D">
        <w:trPr>
          <w:trHeight w:val="81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</w:t>
            </w:r>
            <w:r>
              <w:rPr>
                <w:sz w:val="20"/>
                <w:szCs w:val="20"/>
              </w:rPr>
              <w:t>2024</w:t>
            </w:r>
            <w:r w:rsidRPr="00990C6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360,0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920,0</w:t>
            </w:r>
          </w:p>
        </w:tc>
      </w:tr>
      <w:tr w:rsidR="004F3C9D" w:rsidRPr="00990C6C" w:rsidTr="004F3C9D">
        <w:trPr>
          <w:trHeight w:val="699"/>
        </w:trPr>
        <w:tc>
          <w:tcPr>
            <w:tcW w:w="486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505,0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5,0</w:t>
            </w:r>
          </w:p>
        </w:tc>
      </w:tr>
      <w:tr w:rsidR="004F3C9D" w:rsidRPr="00990C6C" w:rsidTr="00C879CE">
        <w:trPr>
          <w:trHeight w:val="109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в Черемховском сельском поселении» на </w:t>
            </w:r>
            <w:r>
              <w:rPr>
                <w:color w:val="000000"/>
                <w:sz w:val="20"/>
                <w:szCs w:val="20"/>
              </w:rPr>
              <w:t>2020</w:t>
            </w:r>
            <w:r w:rsidRPr="00990C6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2025</w:t>
            </w:r>
            <w:r w:rsidRPr="00990C6C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10,0</w:t>
            </w:r>
          </w:p>
        </w:tc>
      </w:tr>
      <w:tr w:rsidR="004F3C9D" w:rsidRPr="00990C6C" w:rsidTr="0070117D">
        <w:trPr>
          <w:trHeight w:val="599"/>
        </w:trPr>
        <w:tc>
          <w:tcPr>
            <w:tcW w:w="486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35,0</w:t>
            </w:r>
          </w:p>
        </w:tc>
      </w:tr>
      <w:tr w:rsidR="004F3C9D" w:rsidRPr="00990C6C" w:rsidTr="0070117D">
        <w:trPr>
          <w:trHeight w:val="707"/>
        </w:trPr>
        <w:tc>
          <w:tcPr>
            <w:tcW w:w="486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280,0</w:t>
            </w:r>
          </w:p>
        </w:tc>
      </w:tr>
      <w:tr w:rsidR="004F3C9D" w:rsidRPr="00990C6C" w:rsidTr="00C879CE">
        <w:trPr>
          <w:trHeight w:val="31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b/>
                <w:bCs/>
                <w:sz w:val="20"/>
                <w:szCs w:val="20"/>
              </w:rPr>
            </w:pPr>
            <w:r w:rsidRPr="00990C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4F3C9D" w:rsidRPr="00990C6C" w:rsidRDefault="004F3C9D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19413,3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4F3C9D" w:rsidRPr="004F3C9D" w:rsidRDefault="004F3C9D">
            <w:pPr>
              <w:jc w:val="center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5282,9</w:t>
            </w:r>
          </w:p>
        </w:tc>
      </w:tr>
    </w:tbl>
    <w:p w:rsidR="00990C6C" w:rsidRDefault="00990C6C" w:rsidP="00522242"/>
    <w:p w:rsidR="00990C6C" w:rsidRDefault="00990C6C" w:rsidP="00522242"/>
    <w:p w:rsidR="009E2AA4" w:rsidRDefault="009E2AA4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70117D" w:rsidRDefault="0070117D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</w:t>
      </w:r>
      <w:r w:rsidR="004F3C9D">
        <w:rPr>
          <w:sz w:val="16"/>
          <w:szCs w:val="16"/>
        </w:rPr>
        <w:t>1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522242" w:rsidRDefault="00522242" w:rsidP="00522242">
      <w:pPr>
        <w:ind w:left="5954" w:firstLine="709"/>
        <w:jc w:val="both"/>
      </w:pPr>
      <w:r>
        <w:rPr>
          <w:sz w:val="16"/>
          <w:szCs w:val="16"/>
        </w:rPr>
        <w:tab/>
      </w:r>
      <w:r w:rsidR="00AF4512"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/>
    <w:p w:rsidR="00522242" w:rsidRDefault="00522242" w:rsidP="00522242">
      <w:pPr>
        <w:jc w:val="center"/>
      </w:pPr>
      <w:r>
        <w:t>Р</w:t>
      </w:r>
      <w:r w:rsidRPr="006A4989">
        <w:t>аспр</w:t>
      </w:r>
      <w:r>
        <w:t>еделение бюджетных ассигнований</w:t>
      </w:r>
    </w:p>
    <w:p w:rsidR="00522242" w:rsidRDefault="00522242" w:rsidP="00522242">
      <w:pPr>
        <w:jc w:val="center"/>
      </w:pPr>
      <w:r w:rsidRPr="006A4989">
        <w:t xml:space="preserve">на исполнение публичных нормативных обязательств из бюджета Черемховского сельского поселения на </w:t>
      </w:r>
      <w:r w:rsidR="00231FB9">
        <w:t>2022</w:t>
      </w:r>
      <w:r w:rsidRPr="006A4989">
        <w:t xml:space="preserve"> год </w:t>
      </w:r>
    </w:p>
    <w:p w:rsidR="00522242" w:rsidRDefault="00522242" w:rsidP="00522242"/>
    <w:tbl>
      <w:tblPr>
        <w:tblW w:w="8318" w:type="dxa"/>
        <w:jc w:val="center"/>
        <w:tblInd w:w="-853" w:type="dxa"/>
        <w:tblLook w:val="04A0"/>
      </w:tblPr>
      <w:tblGrid>
        <w:gridCol w:w="486"/>
        <w:gridCol w:w="4172"/>
        <w:gridCol w:w="459"/>
        <w:gridCol w:w="567"/>
        <w:gridCol w:w="1216"/>
        <w:gridCol w:w="709"/>
        <w:gridCol w:w="709"/>
      </w:tblGrid>
      <w:tr w:rsidR="00522242" w:rsidRPr="00C33E25" w:rsidTr="00522242">
        <w:trPr>
          <w:trHeight w:val="2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 xml:space="preserve">№ </w:t>
            </w:r>
            <w:proofErr w:type="gramStart"/>
            <w:r w:rsidRPr="00C33E25">
              <w:rPr>
                <w:sz w:val="20"/>
                <w:szCs w:val="20"/>
              </w:rPr>
              <w:t>п</w:t>
            </w:r>
            <w:proofErr w:type="gramEnd"/>
            <w:r w:rsidRPr="00C33E25">
              <w:rPr>
                <w:sz w:val="20"/>
                <w:szCs w:val="20"/>
              </w:rPr>
              <w:t>/п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9462E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Pr="00C33E25">
              <w:rPr>
                <w:sz w:val="20"/>
                <w:szCs w:val="20"/>
              </w:rPr>
              <w:t xml:space="preserve"> (тыс. руб.)</w:t>
            </w:r>
          </w:p>
        </w:tc>
      </w:tr>
      <w:tr w:rsidR="00522242" w:rsidRPr="00C9462E" w:rsidTr="0052224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</w:tr>
      <w:tr w:rsidR="004F3C9D" w:rsidRPr="00C9462E" w:rsidTr="00522242">
        <w:trPr>
          <w:trHeight w:val="31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C9462E" w:rsidRDefault="004F3C9D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  <w:p w:rsidR="004F3C9D" w:rsidRPr="00C9462E" w:rsidRDefault="004F3C9D" w:rsidP="00522242">
            <w:pPr>
              <w:jc w:val="center"/>
              <w:rPr>
                <w:iCs/>
                <w:sz w:val="20"/>
                <w:szCs w:val="20"/>
              </w:rPr>
            </w:pPr>
            <w:r w:rsidRPr="00B13A6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4F3C9D" w:rsidRPr="00C9462E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C9462E" w:rsidRDefault="004F3C9D" w:rsidP="0052224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4F3C9D" w:rsidRPr="00C9462E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C9462E" w:rsidRDefault="004F3C9D" w:rsidP="0052224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4F3C9D" w:rsidRPr="00C9462E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C9462E" w:rsidRDefault="004F3C9D" w:rsidP="0052224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4F3C9D" w:rsidRPr="00B13A6C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B13A6C" w:rsidRDefault="004F3C9D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4F3C9D" w:rsidRPr="00B13A6C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B13A6C" w:rsidRDefault="004F3C9D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C9D" w:rsidRPr="004F3C9D" w:rsidRDefault="004F3C9D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70117D" w:rsidRPr="00B13A6C" w:rsidTr="009E2AA4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B13A6C" w:rsidRDefault="0070117D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211536" w:rsidRDefault="0070117D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17D" w:rsidRPr="0070117D" w:rsidRDefault="004F3C9D" w:rsidP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  <w:r w:rsidR="0070117D" w:rsidRPr="0070117D">
              <w:rPr>
                <w:sz w:val="20"/>
                <w:szCs w:val="20"/>
              </w:rPr>
              <w:t>,0</w:t>
            </w:r>
          </w:p>
        </w:tc>
      </w:tr>
    </w:tbl>
    <w:p w:rsidR="00522242" w:rsidRDefault="00522242" w:rsidP="00522242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</w:t>
      </w:r>
      <w:r w:rsidR="00FC3DA8">
        <w:rPr>
          <w:sz w:val="16"/>
          <w:szCs w:val="16"/>
        </w:rPr>
        <w:t>2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4512"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  <w:r>
        <w:t>Р</w:t>
      </w:r>
      <w:r w:rsidRPr="006A4989">
        <w:t>аспр</w:t>
      </w:r>
      <w:r>
        <w:t>еделение бюджетных ассигнований</w:t>
      </w:r>
    </w:p>
    <w:p w:rsidR="00002673" w:rsidRDefault="00002673" w:rsidP="00002673">
      <w:pPr>
        <w:jc w:val="center"/>
      </w:pPr>
      <w:r w:rsidRPr="006A4989">
        <w:t xml:space="preserve">на исполнение публичных нормативных обязательств из бюджета Черемховского сельского поселения на плановый период </w:t>
      </w:r>
      <w:r w:rsidR="00231FB9">
        <w:t>2023</w:t>
      </w:r>
      <w:r w:rsidRPr="006A4989">
        <w:t xml:space="preserve"> и </w:t>
      </w:r>
      <w:r w:rsidR="00231FB9">
        <w:t>2024</w:t>
      </w:r>
      <w:r w:rsidRPr="006A4989">
        <w:t xml:space="preserve"> годов</w:t>
      </w:r>
    </w:p>
    <w:p w:rsidR="00002673" w:rsidRDefault="00002673" w:rsidP="00002673"/>
    <w:tbl>
      <w:tblPr>
        <w:tblW w:w="8984" w:type="dxa"/>
        <w:jc w:val="center"/>
        <w:tblInd w:w="-853" w:type="dxa"/>
        <w:tblLook w:val="04A0"/>
      </w:tblPr>
      <w:tblGrid>
        <w:gridCol w:w="486"/>
        <w:gridCol w:w="4172"/>
        <w:gridCol w:w="459"/>
        <w:gridCol w:w="567"/>
        <w:gridCol w:w="1216"/>
        <w:gridCol w:w="709"/>
        <w:gridCol w:w="666"/>
        <w:gridCol w:w="709"/>
      </w:tblGrid>
      <w:tr w:rsidR="00002673" w:rsidRPr="00C33E25" w:rsidTr="00290CA1">
        <w:trPr>
          <w:trHeight w:val="1239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 xml:space="preserve">№ </w:t>
            </w:r>
            <w:proofErr w:type="gramStart"/>
            <w:r w:rsidRPr="00C33E25">
              <w:rPr>
                <w:sz w:val="20"/>
                <w:szCs w:val="20"/>
              </w:rPr>
              <w:t>п</w:t>
            </w:r>
            <w:proofErr w:type="gramEnd"/>
            <w:r w:rsidRPr="00C33E25">
              <w:rPr>
                <w:sz w:val="20"/>
                <w:szCs w:val="20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9462E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002673" w:rsidRPr="00C33E25" w:rsidTr="00290CA1">
        <w:trPr>
          <w:trHeight w:val="1511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9462E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231FB9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231FB9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</w:tr>
      <w:tr w:rsidR="00FC3DA8" w:rsidRPr="00C9462E" w:rsidTr="00290CA1">
        <w:trPr>
          <w:trHeight w:val="31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C9462E" w:rsidRDefault="00FC3DA8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FC3DA8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C9462E" w:rsidRDefault="00FC3DA8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FC3DA8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C9462E" w:rsidRDefault="00FC3DA8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FC3DA8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C9462E" w:rsidRDefault="00FC3DA8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FC3DA8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C9462E" w:rsidRDefault="00FC3DA8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FC3DA8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C9462E" w:rsidRDefault="00FC3DA8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4900114000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>310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4F3C9D" w:rsidRDefault="00FC3DA8" w:rsidP="00E63A84">
            <w:pPr>
              <w:jc w:val="right"/>
              <w:rPr>
                <w:sz w:val="20"/>
                <w:szCs w:val="20"/>
              </w:rPr>
            </w:pPr>
            <w:r w:rsidRPr="004F3C9D">
              <w:rPr>
                <w:sz w:val="20"/>
                <w:szCs w:val="20"/>
              </w:rPr>
              <w:t xml:space="preserve">504,0 </w:t>
            </w:r>
          </w:p>
        </w:tc>
      </w:tr>
      <w:tr w:rsidR="00FC3DA8" w:rsidRPr="00C9462E" w:rsidTr="00290CA1">
        <w:trPr>
          <w:trHeight w:val="315"/>
          <w:jc w:val="center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C9462E" w:rsidRDefault="00FC3DA8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11536" w:rsidRDefault="00FC3DA8" w:rsidP="00E63A84">
            <w:pPr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11536" w:rsidRDefault="00FC3DA8" w:rsidP="00E63A84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11536" w:rsidRDefault="00FC3DA8" w:rsidP="00E63A84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11536" w:rsidRDefault="00FC3DA8" w:rsidP="00E63A84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11536" w:rsidRDefault="00FC3DA8" w:rsidP="00E63A84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Pr="0070117D" w:rsidRDefault="00FC3DA8" w:rsidP="00E63A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  <w:r w:rsidRPr="0070117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70117D" w:rsidRDefault="00FC3DA8" w:rsidP="00E63A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  <w:r w:rsidRPr="0070117D">
              <w:rPr>
                <w:sz w:val="20"/>
                <w:szCs w:val="20"/>
              </w:rPr>
              <w:t>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</w:t>
      </w:r>
      <w:r w:rsidR="00FC3DA8">
        <w:rPr>
          <w:sz w:val="16"/>
          <w:szCs w:val="16"/>
        </w:rPr>
        <w:t>3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4512"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 w:rsidR="00231FB9">
        <w:t>2022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002673" w:rsidRPr="002733D7" w:rsidTr="00290CA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</w:tr>
      <w:tr w:rsidR="00FC3DA8" w:rsidRPr="002733D7" w:rsidTr="00290CA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C3DA8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C3DA8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C3DA8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C3DA8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-35600,0</w:t>
            </w:r>
          </w:p>
        </w:tc>
      </w:tr>
      <w:tr w:rsidR="00FC3DA8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-35600,0</w:t>
            </w:r>
          </w:p>
        </w:tc>
      </w:tr>
      <w:tr w:rsidR="00FC3DA8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-35600,0</w:t>
            </w:r>
          </w:p>
        </w:tc>
      </w:tr>
      <w:tr w:rsidR="00FC3DA8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-35600,0</w:t>
            </w:r>
          </w:p>
        </w:tc>
      </w:tr>
      <w:tr w:rsidR="00FC3DA8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35600,0</w:t>
            </w:r>
          </w:p>
        </w:tc>
      </w:tr>
      <w:tr w:rsidR="00FC3DA8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35600,0</w:t>
            </w:r>
          </w:p>
        </w:tc>
      </w:tr>
      <w:tr w:rsidR="00FC3DA8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35600,0</w:t>
            </w:r>
          </w:p>
        </w:tc>
      </w:tr>
      <w:tr w:rsidR="00FC3DA8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35600,0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</w:t>
      </w:r>
      <w:r w:rsidR="00FC3DA8">
        <w:rPr>
          <w:sz w:val="16"/>
          <w:szCs w:val="16"/>
        </w:rPr>
        <w:t>4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4512"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002673" w:rsidRDefault="00002673" w:rsidP="00002673">
      <w:pPr>
        <w:rPr>
          <w:sz w:val="16"/>
          <w:szCs w:val="16"/>
        </w:rPr>
      </w:pPr>
    </w:p>
    <w:p w:rsidR="00002673" w:rsidRDefault="00002673" w:rsidP="00002673">
      <w:pPr>
        <w:jc w:val="center"/>
      </w:pPr>
      <w:r w:rsidRPr="007C3123">
        <w:t xml:space="preserve">Источники внутреннего </w:t>
      </w:r>
      <w:r>
        <w:t>финансирования дефицита бюджета</w:t>
      </w:r>
    </w:p>
    <w:p w:rsidR="00002673" w:rsidRPr="007C3123" w:rsidRDefault="00002673" w:rsidP="00002673">
      <w:pPr>
        <w:jc w:val="center"/>
      </w:pPr>
      <w:r>
        <w:t xml:space="preserve">на плановый период </w:t>
      </w:r>
      <w:r w:rsidR="00231FB9">
        <w:t>2023</w:t>
      </w:r>
      <w:r>
        <w:t xml:space="preserve"> и </w:t>
      </w:r>
      <w:r w:rsidR="00231FB9">
        <w:t>2024</w:t>
      </w:r>
      <w:r w:rsidRPr="009576F5">
        <w:t xml:space="preserve"> год</w:t>
      </w:r>
      <w:r>
        <w:t>ов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412" w:type="dxa"/>
        <w:jc w:val="center"/>
        <w:tblInd w:w="-318" w:type="dxa"/>
        <w:tblLook w:val="04A0"/>
      </w:tblPr>
      <w:tblGrid>
        <w:gridCol w:w="566"/>
        <w:gridCol w:w="3246"/>
        <w:gridCol w:w="565"/>
        <w:gridCol w:w="565"/>
        <w:gridCol w:w="459"/>
        <w:gridCol w:w="533"/>
        <w:gridCol w:w="565"/>
        <w:gridCol w:w="565"/>
        <w:gridCol w:w="731"/>
        <w:gridCol w:w="569"/>
        <w:gridCol w:w="954"/>
        <w:gridCol w:w="1094"/>
      </w:tblGrid>
      <w:tr w:rsidR="00002673" w:rsidRPr="002733D7" w:rsidTr="00290CA1">
        <w:trPr>
          <w:trHeight w:val="4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1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231FB9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231FB9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</w:tr>
      <w:tr w:rsidR="00FC3DA8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C3DA8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C3DA8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C3DA8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C3DA8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</w:tr>
      <w:tr w:rsidR="00FC3DA8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</w:tr>
      <w:tr w:rsidR="00FC3DA8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3DA8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-26400,0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-12550,0</w:t>
            </w:r>
          </w:p>
        </w:tc>
      </w:tr>
      <w:tr w:rsidR="00FC3DA8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-26400,0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-12550,0</w:t>
            </w:r>
          </w:p>
        </w:tc>
      </w:tr>
      <w:tr w:rsidR="00FC3DA8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-26400,0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-12550,0</w:t>
            </w:r>
          </w:p>
        </w:tc>
      </w:tr>
      <w:tr w:rsidR="00FC3DA8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-26400,0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-12550,0</w:t>
            </w:r>
          </w:p>
        </w:tc>
      </w:tr>
      <w:tr w:rsidR="00FC3DA8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</w:t>
            </w:r>
          </w:p>
        </w:tc>
      </w:tr>
      <w:tr w:rsidR="00FC3DA8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</w:t>
            </w:r>
          </w:p>
        </w:tc>
      </w:tr>
      <w:tr w:rsidR="00FC3DA8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</w:t>
            </w:r>
          </w:p>
        </w:tc>
      </w:tr>
      <w:tr w:rsidR="00FC3DA8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2733D7" w:rsidRDefault="00FC3DA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Pr="00D62193" w:rsidRDefault="00FC3DA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A8" w:rsidRDefault="00FC3D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</w:t>
      </w:r>
      <w:r w:rsidR="00FC3DA8">
        <w:rPr>
          <w:sz w:val="16"/>
          <w:szCs w:val="16"/>
        </w:rPr>
        <w:t>5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4512"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002673" w:rsidRDefault="00002673" w:rsidP="00002673"/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BB4B21" w:rsidRDefault="00002673" w:rsidP="00BB4B21">
      <w:pPr>
        <w:jc w:val="center"/>
      </w:pPr>
      <w:r w:rsidRPr="0081349A">
        <w:t xml:space="preserve">Черемховского сельского поселения на </w:t>
      </w:r>
      <w:r w:rsidR="00231FB9">
        <w:t>2022</w:t>
      </w:r>
      <w:r w:rsidRPr="0081349A">
        <w:t xml:space="preserve"> год</w:t>
      </w:r>
      <w:r w:rsidR="00BB4B21" w:rsidRPr="00BB4B21">
        <w:t xml:space="preserve"> </w:t>
      </w:r>
      <w:r w:rsidR="00BB4B21">
        <w:t xml:space="preserve">и </w:t>
      </w:r>
      <w:r w:rsidR="00BB4B21" w:rsidRPr="00F605C9">
        <w:t xml:space="preserve">на </w:t>
      </w:r>
      <w:r w:rsidR="00BB4B21">
        <w:t>плановый период 2023 и 2024</w:t>
      </w:r>
      <w:r w:rsidR="00BB4B21" w:rsidRPr="009576F5">
        <w:t xml:space="preserve"> год</w:t>
      </w:r>
      <w:r w:rsidR="00BB4B21">
        <w:t>ов</w:t>
      </w:r>
    </w:p>
    <w:p w:rsidR="00BB4B21" w:rsidRDefault="00BB4B21" w:rsidP="00002673">
      <w:pPr>
        <w:jc w:val="center"/>
        <w:rPr>
          <w:sz w:val="20"/>
          <w:szCs w:val="20"/>
        </w:rPr>
      </w:pPr>
    </w:p>
    <w:p w:rsidR="00002673" w:rsidRDefault="00002673" w:rsidP="00002673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220" w:type="dxa"/>
        <w:jc w:val="center"/>
        <w:tblInd w:w="101" w:type="dxa"/>
        <w:tblLook w:val="04A0"/>
      </w:tblPr>
      <w:tblGrid>
        <w:gridCol w:w="4840"/>
        <w:gridCol w:w="1060"/>
        <w:gridCol w:w="1200"/>
        <w:gridCol w:w="1120"/>
      </w:tblGrid>
      <w:tr w:rsidR="00BB4B21" w:rsidRPr="00BB4B21" w:rsidTr="00BB4B21">
        <w:trPr>
          <w:trHeight w:val="585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21" w:rsidRPr="00BB4B21" w:rsidRDefault="00BB4B21" w:rsidP="00BB4B21">
            <w:pPr>
              <w:jc w:val="center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21" w:rsidRPr="00BB4B21" w:rsidRDefault="00BB4B21" w:rsidP="00BB4B21">
            <w:pPr>
              <w:jc w:val="center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21" w:rsidRPr="00BB4B21" w:rsidRDefault="00BB4B21" w:rsidP="00BB4B21">
            <w:pPr>
              <w:jc w:val="center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21" w:rsidRPr="00BB4B21" w:rsidRDefault="00BB4B21" w:rsidP="00BB4B21">
            <w:pPr>
              <w:jc w:val="center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2024 год</w:t>
            </w:r>
          </w:p>
        </w:tc>
      </w:tr>
      <w:tr w:rsidR="00BB4B21" w:rsidRPr="00BB4B21" w:rsidTr="00BB4B21">
        <w:trPr>
          <w:trHeight w:val="31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100,0</w:t>
            </w:r>
          </w:p>
        </w:tc>
      </w:tr>
      <w:tr w:rsidR="00BB4B21" w:rsidRPr="00BB4B21" w:rsidTr="00BB4B21">
        <w:trPr>
          <w:trHeight w:val="31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 </w:t>
            </w:r>
          </w:p>
        </w:tc>
      </w:tr>
      <w:tr w:rsidR="00BB4B21" w:rsidRPr="00BB4B21" w:rsidTr="00BB4B21">
        <w:trPr>
          <w:trHeight w:val="630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100,0</w:t>
            </w:r>
          </w:p>
        </w:tc>
      </w:tr>
      <w:tr w:rsidR="00BB4B21" w:rsidRPr="00BB4B21" w:rsidTr="00BB4B21">
        <w:trPr>
          <w:trHeight w:val="31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300,0</w:t>
            </w:r>
          </w:p>
        </w:tc>
      </w:tr>
      <w:tr w:rsidR="00BB4B21" w:rsidRPr="00BB4B21" w:rsidTr="00BB4B21">
        <w:trPr>
          <w:trHeight w:val="31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-100,0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-200,0</w:t>
            </w:r>
          </w:p>
        </w:tc>
      </w:tr>
      <w:tr w:rsidR="00BB4B21" w:rsidRPr="00BB4B21" w:rsidTr="00BB4B21">
        <w:trPr>
          <w:trHeight w:val="94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B21" w:rsidRPr="00BB4B21" w:rsidRDefault="00BB4B21" w:rsidP="00BB4B21">
            <w:pPr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jc w:val="center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до 3 лет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jc w:val="center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до 3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21" w:rsidRPr="00BB4B21" w:rsidRDefault="00BB4B21" w:rsidP="00BB4B21">
            <w:pPr>
              <w:jc w:val="center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до 3 лет</w:t>
            </w:r>
          </w:p>
        </w:tc>
      </w:tr>
      <w:tr w:rsidR="00BB4B21" w:rsidRPr="00BB4B21" w:rsidTr="00BB4B21">
        <w:trPr>
          <w:trHeight w:val="94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 xml:space="preserve">2. Бюджетные кредиты из других бюджетов бюджетной системы Российской Федерации, в том числе: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jc w:val="right"/>
              <w:rPr>
                <w:bCs/>
                <w:sz w:val="20"/>
                <w:szCs w:val="20"/>
              </w:rPr>
            </w:pPr>
            <w:r w:rsidRPr="00BB4B21">
              <w:rPr>
                <w:bCs/>
                <w:sz w:val="20"/>
                <w:szCs w:val="20"/>
              </w:rPr>
              <w:t>0,0</w:t>
            </w:r>
          </w:p>
        </w:tc>
      </w:tr>
      <w:tr w:rsidR="00BB4B21" w:rsidRPr="00BB4B21" w:rsidTr="00BB4B21">
        <w:trPr>
          <w:trHeight w:val="31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0,0</w:t>
            </w:r>
          </w:p>
        </w:tc>
      </w:tr>
      <w:tr w:rsidR="00BB4B21" w:rsidRPr="00BB4B21" w:rsidTr="00BB4B21">
        <w:trPr>
          <w:trHeight w:val="315"/>
          <w:jc w:val="center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B21" w:rsidRPr="00BB4B21" w:rsidRDefault="00BB4B21" w:rsidP="00BB4B21">
            <w:pPr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21" w:rsidRPr="00BB4B21" w:rsidRDefault="00BB4B21" w:rsidP="00BB4B21">
            <w:pPr>
              <w:jc w:val="right"/>
              <w:rPr>
                <w:sz w:val="20"/>
                <w:szCs w:val="20"/>
              </w:rPr>
            </w:pPr>
            <w:r w:rsidRPr="00BB4B21">
              <w:rPr>
                <w:sz w:val="20"/>
                <w:szCs w:val="20"/>
              </w:rPr>
              <w:t>0,0</w:t>
            </w:r>
          </w:p>
        </w:tc>
      </w:tr>
    </w:tbl>
    <w:p w:rsidR="00BB4B21" w:rsidRDefault="00BB4B21" w:rsidP="00002673">
      <w:pPr>
        <w:jc w:val="center"/>
        <w:rPr>
          <w:sz w:val="20"/>
          <w:szCs w:val="20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</w:t>
      </w:r>
      <w:r w:rsidR="00FC3DA8">
        <w:rPr>
          <w:sz w:val="16"/>
          <w:szCs w:val="16"/>
        </w:rPr>
        <w:t>1</w:t>
      </w:r>
      <w:r w:rsidR="00BB4B21">
        <w:rPr>
          <w:sz w:val="16"/>
          <w:szCs w:val="16"/>
        </w:rPr>
        <w:t>6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4512"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C879CE" w:rsidRDefault="00C879CE" w:rsidP="00C879CE">
      <w:pPr>
        <w:rPr>
          <w:sz w:val="16"/>
          <w:szCs w:val="16"/>
        </w:rPr>
      </w:pPr>
    </w:p>
    <w:p w:rsidR="00C879CE" w:rsidRDefault="00C879CE" w:rsidP="00C879CE">
      <w:pPr>
        <w:jc w:val="center"/>
      </w:pPr>
      <w:r>
        <w:t>Р</w:t>
      </w:r>
      <w:r w:rsidRPr="00A74996">
        <w:t>аспределение иных межбюджетных трансфертов, предоставляемых из бюджета Черемховского сельского поселения</w:t>
      </w:r>
    </w:p>
    <w:p w:rsidR="00C879CE" w:rsidRDefault="00C879CE" w:rsidP="00C879CE">
      <w:pPr>
        <w:jc w:val="center"/>
      </w:pPr>
      <w:r w:rsidRPr="00EC7901">
        <w:t xml:space="preserve">на </w:t>
      </w:r>
      <w:r w:rsidR="00231FB9">
        <w:t>2022</w:t>
      </w:r>
      <w:r w:rsidRPr="00EC7901">
        <w:t xml:space="preserve"> год и на плановый период </w:t>
      </w:r>
      <w:r w:rsidR="00231FB9">
        <w:t>2023</w:t>
      </w:r>
      <w:r w:rsidRPr="00EC7901">
        <w:t xml:space="preserve"> и </w:t>
      </w:r>
      <w:r w:rsidR="00231FB9">
        <w:t>2024</w:t>
      </w:r>
      <w:r w:rsidRPr="00EC7901">
        <w:t xml:space="preserve"> годов</w:t>
      </w:r>
    </w:p>
    <w:p w:rsidR="00C879CE" w:rsidRDefault="00C879CE" w:rsidP="00C879CE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036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3827"/>
        <w:gridCol w:w="1276"/>
        <w:gridCol w:w="1276"/>
        <w:gridCol w:w="1276"/>
      </w:tblGrid>
      <w:tr w:rsidR="00BA08F7" w:rsidRPr="00C33E25" w:rsidTr="00C879CE">
        <w:trPr>
          <w:trHeight w:val="797"/>
        </w:trPr>
        <w:tc>
          <w:tcPr>
            <w:tcW w:w="2707" w:type="dxa"/>
            <w:shd w:val="clear" w:color="auto" w:fill="auto"/>
            <w:noWrap/>
            <w:vAlign w:val="center"/>
          </w:tcPr>
          <w:p w:rsidR="00BA08F7" w:rsidRPr="00C33E25" w:rsidRDefault="00BA08F7" w:rsidP="00C879CE">
            <w:pPr>
              <w:jc w:val="center"/>
              <w:rPr>
                <w:sz w:val="20"/>
                <w:szCs w:val="20"/>
              </w:rPr>
            </w:pPr>
            <w:r w:rsidRPr="00C33E25">
              <w:rPr>
                <w:bCs/>
                <w:sz w:val="20"/>
                <w:szCs w:val="20"/>
              </w:rPr>
              <w:t>Наименование МО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08F7" w:rsidRPr="00C33E25" w:rsidRDefault="00BA08F7" w:rsidP="00C879CE">
            <w:pPr>
              <w:jc w:val="center"/>
              <w:rPr>
                <w:bCs/>
                <w:sz w:val="20"/>
                <w:szCs w:val="20"/>
              </w:rPr>
            </w:pPr>
            <w:r w:rsidRPr="00C33E25">
              <w:rPr>
                <w:bCs/>
                <w:sz w:val="20"/>
                <w:szCs w:val="20"/>
              </w:rPr>
              <w:t xml:space="preserve">Наименование </w:t>
            </w:r>
            <w:r>
              <w:rPr>
                <w:bCs/>
                <w:sz w:val="20"/>
                <w:szCs w:val="20"/>
              </w:rPr>
              <w:t>полномочия</w:t>
            </w:r>
          </w:p>
        </w:tc>
        <w:tc>
          <w:tcPr>
            <w:tcW w:w="1276" w:type="dxa"/>
            <w:vAlign w:val="center"/>
          </w:tcPr>
          <w:p w:rsidR="00BA08F7" w:rsidRPr="00F7189D" w:rsidRDefault="00231FB9" w:rsidP="00CB6A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BA08F7" w:rsidRPr="00F7189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A08F7" w:rsidRPr="00F7189D" w:rsidRDefault="00231FB9" w:rsidP="00CB6A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BA08F7" w:rsidRPr="00F7189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A08F7" w:rsidRPr="00F7189D" w:rsidRDefault="00231FB9" w:rsidP="00CB6A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  <w:r w:rsidR="00BA08F7" w:rsidRPr="00F7189D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70117D" w:rsidRPr="00C33E25" w:rsidTr="00C879CE">
        <w:trPr>
          <w:trHeight w:val="230"/>
        </w:trPr>
        <w:tc>
          <w:tcPr>
            <w:tcW w:w="2707" w:type="dxa"/>
            <w:vMerge w:val="restart"/>
            <w:vAlign w:val="center"/>
          </w:tcPr>
          <w:p w:rsidR="0070117D" w:rsidRPr="001843B8" w:rsidRDefault="0070117D" w:rsidP="00C879CE">
            <w:pPr>
              <w:rPr>
                <w:sz w:val="20"/>
                <w:szCs w:val="20"/>
              </w:rPr>
            </w:pPr>
            <w:r w:rsidRPr="001843B8">
              <w:rPr>
                <w:sz w:val="20"/>
                <w:szCs w:val="20"/>
              </w:rPr>
              <w:t>Черемховское районное муниципальное образование</w:t>
            </w:r>
          </w:p>
        </w:tc>
        <w:tc>
          <w:tcPr>
            <w:tcW w:w="3827" w:type="dxa"/>
            <w:vAlign w:val="center"/>
          </w:tcPr>
          <w:p w:rsidR="0070117D" w:rsidRPr="001843B8" w:rsidRDefault="00FC3DA8" w:rsidP="00FC3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C3DA8">
              <w:rPr>
                <w:sz w:val="20"/>
                <w:szCs w:val="20"/>
              </w:rPr>
              <w:t>существление части полномочий поселения по исполнению бюджета</w:t>
            </w:r>
          </w:p>
        </w:tc>
        <w:tc>
          <w:tcPr>
            <w:tcW w:w="1276" w:type="dxa"/>
          </w:tcPr>
          <w:p w:rsidR="0070117D" w:rsidRPr="00F9608C" w:rsidRDefault="0070117D" w:rsidP="00231FB9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82,5</w:t>
            </w:r>
          </w:p>
        </w:tc>
        <w:tc>
          <w:tcPr>
            <w:tcW w:w="1276" w:type="dxa"/>
          </w:tcPr>
          <w:p w:rsidR="0070117D" w:rsidRPr="00F9608C" w:rsidRDefault="0070117D" w:rsidP="00231FB9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82,5</w:t>
            </w:r>
          </w:p>
        </w:tc>
        <w:tc>
          <w:tcPr>
            <w:tcW w:w="1276" w:type="dxa"/>
          </w:tcPr>
          <w:p w:rsidR="0070117D" w:rsidRPr="00F9608C" w:rsidRDefault="0070117D" w:rsidP="00231FB9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82,5</w:t>
            </w:r>
          </w:p>
        </w:tc>
      </w:tr>
      <w:tr w:rsidR="0070117D" w:rsidRPr="00C33E25" w:rsidTr="00C879CE">
        <w:trPr>
          <w:trHeight w:val="230"/>
        </w:trPr>
        <w:tc>
          <w:tcPr>
            <w:tcW w:w="2707" w:type="dxa"/>
            <w:vMerge/>
            <w:vAlign w:val="center"/>
          </w:tcPr>
          <w:p w:rsidR="0070117D" w:rsidRPr="001843B8" w:rsidRDefault="0070117D" w:rsidP="00C879C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0117D" w:rsidRDefault="0070117D" w:rsidP="00C8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14FE8">
              <w:rPr>
                <w:sz w:val="20"/>
                <w:szCs w:val="20"/>
              </w:rPr>
              <w:t>существлени</w:t>
            </w:r>
            <w:r>
              <w:rPr>
                <w:sz w:val="20"/>
                <w:szCs w:val="20"/>
              </w:rPr>
              <w:t xml:space="preserve">е </w:t>
            </w:r>
            <w:r w:rsidRPr="00C14FE8">
              <w:rPr>
                <w:sz w:val="20"/>
                <w:szCs w:val="20"/>
              </w:rPr>
              <w:t>внешнего муниципального финансового контроля</w:t>
            </w:r>
          </w:p>
        </w:tc>
        <w:tc>
          <w:tcPr>
            <w:tcW w:w="1276" w:type="dxa"/>
          </w:tcPr>
          <w:p w:rsidR="0070117D" w:rsidRPr="00F9608C" w:rsidRDefault="0070117D" w:rsidP="00231FB9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31,3</w:t>
            </w:r>
          </w:p>
        </w:tc>
        <w:tc>
          <w:tcPr>
            <w:tcW w:w="1276" w:type="dxa"/>
          </w:tcPr>
          <w:p w:rsidR="0070117D" w:rsidRPr="00F9608C" w:rsidRDefault="0070117D" w:rsidP="00231F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117D" w:rsidRPr="00F9608C" w:rsidRDefault="0070117D" w:rsidP="00231FB9">
            <w:pPr>
              <w:jc w:val="right"/>
              <w:rPr>
                <w:sz w:val="20"/>
                <w:szCs w:val="20"/>
              </w:rPr>
            </w:pPr>
          </w:p>
        </w:tc>
      </w:tr>
      <w:tr w:rsidR="0070117D" w:rsidRPr="00C33E25" w:rsidTr="00C879CE">
        <w:trPr>
          <w:trHeight w:val="230"/>
        </w:trPr>
        <w:tc>
          <w:tcPr>
            <w:tcW w:w="2707" w:type="dxa"/>
            <w:vMerge/>
            <w:vAlign w:val="center"/>
          </w:tcPr>
          <w:p w:rsidR="0070117D" w:rsidRPr="001843B8" w:rsidRDefault="0070117D" w:rsidP="00C879C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0117D" w:rsidRPr="001843B8" w:rsidRDefault="0070117D" w:rsidP="00FC3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37AEB">
              <w:rPr>
                <w:sz w:val="20"/>
                <w:szCs w:val="20"/>
              </w:rPr>
              <w:t>существление части полномочий по ЖКХ</w:t>
            </w:r>
          </w:p>
        </w:tc>
        <w:tc>
          <w:tcPr>
            <w:tcW w:w="1276" w:type="dxa"/>
          </w:tcPr>
          <w:p w:rsidR="0070117D" w:rsidRPr="00F9608C" w:rsidRDefault="0070117D" w:rsidP="00231FB9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36,9</w:t>
            </w:r>
          </w:p>
        </w:tc>
        <w:tc>
          <w:tcPr>
            <w:tcW w:w="1276" w:type="dxa"/>
          </w:tcPr>
          <w:p w:rsidR="0070117D" w:rsidRPr="00F9608C" w:rsidRDefault="0070117D" w:rsidP="00231FB9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36,9</w:t>
            </w:r>
          </w:p>
        </w:tc>
        <w:tc>
          <w:tcPr>
            <w:tcW w:w="1276" w:type="dxa"/>
          </w:tcPr>
          <w:p w:rsidR="0070117D" w:rsidRPr="00F9608C" w:rsidRDefault="0070117D" w:rsidP="00231FB9">
            <w:pPr>
              <w:jc w:val="right"/>
              <w:rPr>
                <w:sz w:val="20"/>
                <w:szCs w:val="20"/>
              </w:rPr>
            </w:pPr>
            <w:r w:rsidRPr="00F9608C">
              <w:rPr>
                <w:sz w:val="20"/>
                <w:szCs w:val="20"/>
              </w:rPr>
              <w:t>36,9</w:t>
            </w:r>
          </w:p>
        </w:tc>
      </w:tr>
      <w:tr w:rsidR="0070117D" w:rsidRPr="00C33E25" w:rsidTr="00C879CE">
        <w:trPr>
          <w:trHeight w:val="300"/>
        </w:trPr>
        <w:tc>
          <w:tcPr>
            <w:tcW w:w="2707" w:type="dxa"/>
            <w:shd w:val="clear" w:color="auto" w:fill="auto"/>
            <w:noWrap/>
            <w:vAlign w:val="center"/>
          </w:tcPr>
          <w:p w:rsidR="0070117D" w:rsidRPr="001843B8" w:rsidRDefault="0070117D" w:rsidP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70117D" w:rsidRPr="001843B8" w:rsidRDefault="0070117D" w:rsidP="00C879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117D" w:rsidRPr="00F9608C" w:rsidRDefault="0070117D" w:rsidP="00231FB9">
            <w:pPr>
              <w:jc w:val="right"/>
              <w:rPr>
                <w:bCs/>
                <w:sz w:val="20"/>
                <w:szCs w:val="20"/>
              </w:rPr>
            </w:pPr>
            <w:r w:rsidRPr="00F9608C">
              <w:rPr>
                <w:bCs/>
                <w:sz w:val="20"/>
                <w:szCs w:val="20"/>
              </w:rPr>
              <w:t>150,7</w:t>
            </w:r>
          </w:p>
        </w:tc>
        <w:tc>
          <w:tcPr>
            <w:tcW w:w="1276" w:type="dxa"/>
            <w:vAlign w:val="center"/>
          </w:tcPr>
          <w:p w:rsidR="0070117D" w:rsidRPr="00F9608C" w:rsidRDefault="0070117D" w:rsidP="00FC3DA8">
            <w:pPr>
              <w:jc w:val="right"/>
              <w:rPr>
                <w:bCs/>
                <w:sz w:val="20"/>
                <w:szCs w:val="20"/>
              </w:rPr>
            </w:pPr>
            <w:r w:rsidRPr="00F9608C">
              <w:rPr>
                <w:bCs/>
                <w:sz w:val="20"/>
                <w:szCs w:val="20"/>
              </w:rPr>
              <w:t>1</w:t>
            </w:r>
            <w:r w:rsidR="00FC3DA8">
              <w:rPr>
                <w:bCs/>
                <w:sz w:val="20"/>
                <w:szCs w:val="20"/>
              </w:rPr>
              <w:t>19</w:t>
            </w:r>
            <w:r w:rsidRPr="00F9608C">
              <w:rPr>
                <w:bCs/>
                <w:sz w:val="20"/>
                <w:szCs w:val="20"/>
              </w:rPr>
              <w:t>,</w:t>
            </w:r>
            <w:r w:rsidR="00FC3DA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0117D" w:rsidRPr="00F9608C" w:rsidRDefault="00FC3DA8" w:rsidP="00FC3DA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  <w:r w:rsidR="0070117D" w:rsidRPr="00F9608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</w:p>
        </w:tc>
      </w:tr>
    </w:tbl>
    <w:p w:rsidR="00C879CE" w:rsidRDefault="00C879CE" w:rsidP="00C879CE">
      <w:pPr>
        <w:jc w:val="center"/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FC3DA8" w:rsidRDefault="00FC3DA8" w:rsidP="00C879CE">
      <w:pPr>
        <w:ind w:left="6804" w:firstLine="276"/>
        <w:rPr>
          <w:sz w:val="16"/>
          <w:szCs w:val="16"/>
        </w:rPr>
      </w:pPr>
    </w:p>
    <w:p w:rsidR="00FC3DA8" w:rsidRDefault="00FC3DA8" w:rsidP="00C879CE">
      <w:pPr>
        <w:ind w:left="6804" w:firstLine="276"/>
        <w:rPr>
          <w:sz w:val="16"/>
          <w:szCs w:val="16"/>
        </w:rPr>
      </w:pPr>
    </w:p>
    <w:p w:rsidR="00BB4B21" w:rsidRDefault="00BB4B21" w:rsidP="00C879CE">
      <w:pPr>
        <w:ind w:left="6804" w:firstLine="276"/>
        <w:rPr>
          <w:sz w:val="16"/>
          <w:szCs w:val="16"/>
        </w:rPr>
      </w:pPr>
    </w:p>
    <w:p w:rsidR="00FC3DA8" w:rsidRDefault="00FC3DA8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</w:t>
      </w:r>
      <w:r w:rsidR="00FC3DA8">
        <w:rPr>
          <w:sz w:val="16"/>
          <w:szCs w:val="16"/>
        </w:rPr>
        <w:t>1</w:t>
      </w:r>
      <w:r w:rsidR="00BB4B21">
        <w:rPr>
          <w:sz w:val="16"/>
          <w:szCs w:val="16"/>
        </w:rPr>
        <w:t>7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4512"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Pr="00D147D3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D147D3">
        <w:rPr>
          <w:bCs/>
        </w:rPr>
        <w:t>Порядок</w:t>
      </w:r>
    </w:p>
    <w:p w:rsidR="00C879CE" w:rsidRPr="00D147D3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D147D3">
        <w:rPr>
          <w:bCs/>
        </w:rPr>
        <w:t xml:space="preserve">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на </w:t>
      </w:r>
      <w:r w:rsidR="00231FB9">
        <w:rPr>
          <w:bCs/>
        </w:rPr>
        <w:t>2022</w:t>
      </w:r>
      <w:r w:rsidRPr="00D147D3">
        <w:rPr>
          <w:bCs/>
        </w:rPr>
        <w:t xml:space="preserve"> год и на плановый период </w:t>
      </w:r>
      <w:r w:rsidR="00231FB9">
        <w:rPr>
          <w:bCs/>
        </w:rPr>
        <w:t>2023</w:t>
      </w:r>
      <w:r w:rsidRPr="00D147D3">
        <w:rPr>
          <w:bCs/>
        </w:rPr>
        <w:t xml:space="preserve"> и </w:t>
      </w:r>
      <w:r w:rsidR="00231FB9">
        <w:rPr>
          <w:bCs/>
        </w:rPr>
        <w:t>2024</w:t>
      </w:r>
      <w:r w:rsidRPr="00D147D3">
        <w:rPr>
          <w:bCs/>
        </w:rPr>
        <w:t xml:space="preserve"> годов</w:t>
      </w:r>
    </w:p>
    <w:p w:rsidR="00C879CE" w:rsidRDefault="00C879CE" w:rsidP="00C879CE">
      <w:pPr>
        <w:autoSpaceDE w:val="0"/>
        <w:autoSpaceDN w:val="0"/>
        <w:adjustRightInd w:val="0"/>
        <w:jc w:val="center"/>
        <w:rPr>
          <w:b/>
          <w:bCs/>
        </w:rPr>
      </w:pPr>
    </w:p>
    <w:p w:rsidR="00C879CE" w:rsidRPr="00A74996" w:rsidRDefault="00C879CE" w:rsidP="00C879CE">
      <w:pPr>
        <w:autoSpaceDE w:val="0"/>
        <w:autoSpaceDN w:val="0"/>
        <w:adjustRightInd w:val="0"/>
        <w:jc w:val="center"/>
      </w:pP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>1. Предоставление иных межбюджетных трансфертов бюджету Черемховского муниципального района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(далее - межбюджетные трансферты), осуществляется администрацией Черемховского сельского поселения.</w:t>
      </w:r>
    </w:p>
    <w:p w:rsidR="00C879CE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>2. Финансирование указанных расходов осуществляется по коду главного распорядителя средств бюджета 950 «Администрация Черемховского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</w:t>
      </w:r>
      <w:r>
        <w:t>е трансферты общего характера»</w:t>
      </w:r>
    </w:p>
    <w:p w:rsidR="00C879CE" w:rsidRDefault="00C879CE" w:rsidP="00C879CE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74996">
        <w:t xml:space="preserve">целевой статье </w:t>
      </w:r>
      <w:r w:rsidR="00FC3DA8" w:rsidRPr="00FC3DA8">
        <w:t>5200115100</w:t>
      </w:r>
      <w:r w:rsidRPr="00A74996">
        <w:t xml:space="preserve"> «</w:t>
      </w:r>
      <w:r w:rsidRPr="00672510">
        <w:t xml:space="preserve">Межбюджетные трансферты на осуществление </w:t>
      </w:r>
      <w:r w:rsidR="00FC3DA8" w:rsidRPr="00FC3DA8">
        <w:t>части полномочий поселения по исполнению бюджета</w:t>
      </w:r>
      <w:r w:rsidRPr="00A74996">
        <w:t>»</w:t>
      </w:r>
      <w:r>
        <w:t>;</w:t>
      </w:r>
    </w:p>
    <w:p w:rsidR="00C879CE" w:rsidRDefault="00C879CE" w:rsidP="00C879CE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74996">
        <w:t xml:space="preserve">целевой статье </w:t>
      </w:r>
      <w:r w:rsidR="00FC3DA8" w:rsidRPr="00FC3DA8">
        <w:t>5200115</w:t>
      </w:r>
      <w:r w:rsidR="00FC3DA8">
        <w:t>3</w:t>
      </w:r>
      <w:r w:rsidR="00FC3DA8" w:rsidRPr="00FC3DA8">
        <w:t>00</w:t>
      </w:r>
      <w:r w:rsidRPr="00A74996">
        <w:t xml:space="preserve"> «</w:t>
      </w:r>
      <w:r w:rsidRPr="00D961C9">
        <w:t>Межбюджетные трансферты на осуществление части полномочий по ЖКХ</w:t>
      </w:r>
      <w:r>
        <w:t>»;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виду расходов </w:t>
      </w:r>
      <w:r>
        <w:t xml:space="preserve">540 </w:t>
      </w:r>
      <w:r w:rsidRPr="00A74996">
        <w:t>«</w:t>
      </w:r>
      <w:r w:rsidRPr="00545322">
        <w:t>Иные межбюджетные трансферты</w:t>
      </w:r>
      <w:r>
        <w:t>».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3. Предоставление межбюджетных трансфертов осуществляется в пределах бюджетных ассигнований, утвержденных бюджетом Черемховского сельского поселения </w:t>
      </w:r>
      <w:r w:rsidRPr="00C879CE">
        <w:t xml:space="preserve">на </w:t>
      </w:r>
      <w:r w:rsidR="00231FB9">
        <w:t>2022</w:t>
      </w:r>
      <w:r w:rsidRPr="00C879CE">
        <w:t xml:space="preserve"> год и на плановый период </w:t>
      </w:r>
      <w:r w:rsidR="00231FB9">
        <w:t>2023</w:t>
      </w:r>
      <w:r w:rsidRPr="00C879CE">
        <w:t xml:space="preserve"> и </w:t>
      </w:r>
      <w:r w:rsidR="00231FB9">
        <w:t>2024</w:t>
      </w:r>
      <w:r w:rsidRPr="00C879CE">
        <w:t xml:space="preserve"> годов</w:t>
      </w:r>
      <w:r>
        <w:t xml:space="preserve"> </w:t>
      </w:r>
      <w:r w:rsidRPr="00A74996">
        <w:t>в соответствии со сводной бюджетной росписью.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>4. Межбюджетные трансферты предоставляются на основании заключенного между администрацией Черемховского сельского поселения и администрацией Черемховского районного муниципального образования соглашения о предоставлении межбюджетных трансфертов.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996">
        <w:t xml:space="preserve">5. </w:t>
      </w:r>
      <w:r w:rsidRPr="00A74996">
        <w:rPr>
          <w:bCs/>
        </w:rPr>
        <w:t xml:space="preserve">Уполномоченные органы </w:t>
      </w:r>
      <w:r w:rsidRPr="00A74996">
        <w:t>Черемховского районного муниципального образования</w:t>
      </w:r>
      <w:r w:rsidRPr="00A74996">
        <w:rPr>
          <w:bCs/>
        </w:rPr>
        <w:t xml:space="preserve"> ежеквартально не позднее 20-го числа месяца, следующего за отчетным кварталом, представляют в </w:t>
      </w:r>
      <w:r w:rsidRPr="00A74996">
        <w:t>администрацию Черемховского сельского поселения</w:t>
      </w:r>
      <w:r w:rsidRPr="00A74996">
        <w:rPr>
          <w:bCs/>
        </w:rPr>
        <w:t xml:space="preserve"> отчеты о расходах по межбюджетным трансфертам.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996">
        <w:rPr>
          <w:bCs/>
        </w:rPr>
        <w:t xml:space="preserve">6. В случае использования Черемховским районным муниципальным образованием межбюджетных трансфертов не по целевому назначению, соответствующая сумма средств возвращается в бюджет </w:t>
      </w:r>
      <w:r w:rsidRPr="00A74996">
        <w:t>Черемховского</w:t>
      </w:r>
      <w:r w:rsidRPr="00A74996">
        <w:rPr>
          <w:bCs/>
        </w:rPr>
        <w:t xml:space="preserve"> сельского поселения в порядке, установленном бюджетным законодательством.</w:t>
      </w:r>
    </w:p>
    <w:p w:rsidR="00C879CE" w:rsidRPr="000938E6" w:rsidRDefault="00C879CE" w:rsidP="00C879CE">
      <w:pPr>
        <w:ind w:firstLine="709"/>
        <w:jc w:val="both"/>
      </w:pPr>
    </w:p>
    <w:p w:rsidR="00C879CE" w:rsidRDefault="00C879CE" w:rsidP="00C879CE">
      <w:pPr>
        <w:ind w:firstLine="709"/>
        <w:jc w:val="both"/>
      </w:pPr>
    </w:p>
    <w:p w:rsidR="00C879CE" w:rsidRPr="000938E6" w:rsidRDefault="00C879CE" w:rsidP="00C879CE">
      <w:pPr>
        <w:ind w:firstLine="709"/>
        <w:jc w:val="both"/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</w:t>
      </w:r>
      <w:r w:rsidR="00FC3DA8">
        <w:rPr>
          <w:sz w:val="16"/>
          <w:szCs w:val="16"/>
        </w:rPr>
        <w:t>1</w:t>
      </w:r>
      <w:r w:rsidR="00BB4B21">
        <w:rPr>
          <w:sz w:val="16"/>
          <w:szCs w:val="16"/>
        </w:rPr>
        <w:t>8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4512">
        <w:rPr>
          <w:sz w:val="16"/>
          <w:szCs w:val="16"/>
        </w:rPr>
        <w:t xml:space="preserve">от </w:t>
      </w:r>
      <w:r w:rsidR="00CE3D6A">
        <w:rPr>
          <w:sz w:val="16"/>
          <w:szCs w:val="16"/>
        </w:rPr>
        <w:t>24.12.2021 № 18</w:t>
      </w: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/>
    <w:p w:rsidR="00C879CE" w:rsidRPr="00C14FE8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>Порядок</w:t>
      </w:r>
    </w:p>
    <w:p w:rsidR="00C879CE" w:rsidRPr="00C14FE8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>предоставления иных межбюджетных трансфертов, необходимых для осуществления переданных Контрольно-счетной  палате Черемховского районного муниципального образования полномочий по осуществлению внешнего  муниципального финансового контроля  в Черемховском муниципальном образовании</w:t>
      </w:r>
    </w:p>
    <w:p w:rsidR="00C879CE" w:rsidRPr="00C14FE8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 xml:space="preserve">на </w:t>
      </w:r>
      <w:r w:rsidR="00231FB9">
        <w:rPr>
          <w:bCs/>
        </w:rPr>
        <w:t>2022</w:t>
      </w:r>
      <w:r w:rsidRPr="00C14FE8">
        <w:rPr>
          <w:bCs/>
        </w:rPr>
        <w:t xml:space="preserve"> год </w:t>
      </w:r>
    </w:p>
    <w:p w:rsidR="00C879CE" w:rsidRPr="00A74996" w:rsidRDefault="00C879CE" w:rsidP="00C879CE">
      <w:pPr>
        <w:autoSpaceDE w:val="0"/>
        <w:autoSpaceDN w:val="0"/>
        <w:adjustRightInd w:val="0"/>
        <w:jc w:val="center"/>
      </w:pPr>
      <w:r w:rsidRPr="00845B45">
        <w:rPr>
          <w:b/>
          <w:bCs/>
        </w:rPr>
        <w:t xml:space="preserve"> 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1. Предоставление иных межбюджетных трансфертов </w:t>
      </w:r>
      <w:r w:rsidRPr="00845B45">
        <w:t>Контрольно-счетной  палате Черемховского районного муниципального образования</w:t>
      </w:r>
      <w:r w:rsidRPr="00A74996">
        <w:t xml:space="preserve"> для осуществления </w:t>
      </w:r>
      <w:r w:rsidRPr="00845B45">
        <w:t xml:space="preserve">внешнего  муниципального финансового контроля  в Черемховском муниципальном образовании </w:t>
      </w:r>
      <w:r w:rsidRPr="00A74996">
        <w:t>(далее - межбюджетные трансферты), осуществляется администрацией Черемховского сельского поселения.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2. </w:t>
      </w:r>
      <w:proofErr w:type="gramStart"/>
      <w:r w:rsidRPr="00A74996">
        <w:t xml:space="preserve">Финансирование указанных расходов осуществляется по коду главного распорядителя средств бюджета 950 «Администрация Черемховского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характера», целевой статье </w:t>
      </w:r>
      <w:r w:rsidR="00FC3DA8" w:rsidRPr="00FC3DA8">
        <w:t>5200115</w:t>
      </w:r>
      <w:r w:rsidR="00FC3DA8">
        <w:t>3</w:t>
      </w:r>
      <w:r w:rsidR="00FC3DA8" w:rsidRPr="00FC3DA8">
        <w:t>00</w:t>
      </w:r>
      <w:r w:rsidRPr="00A74996">
        <w:t xml:space="preserve"> «</w:t>
      </w:r>
      <w:r w:rsidRPr="00545322">
        <w:t>Межбюджетные трансферты на осуществление полномочий поселения по осуществлению внешнего муниципального финансового контроля</w:t>
      </w:r>
      <w:r w:rsidRPr="00A74996">
        <w:t xml:space="preserve">», виду расходов </w:t>
      </w:r>
      <w:r>
        <w:t>540</w:t>
      </w:r>
      <w:r w:rsidRPr="00A74996">
        <w:t xml:space="preserve"> «</w:t>
      </w:r>
      <w:r w:rsidRPr="00545322">
        <w:t>Иные межбюджетные трансферты</w:t>
      </w:r>
      <w:r w:rsidRPr="00A74996">
        <w:t>».</w:t>
      </w:r>
      <w:proofErr w:type="gramEnd"/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3. Предоставление межбюджетных трансфертов осуществляется в пределах бюджетных ассигнований, утвержденных бюджетом Черемховского сельского поселения </w:t>
      </w:r>
      <w:r w:rsidRPr="00C879CE">
        <w:t xml:space="preserve">на </w:t>
      </w:r>
      <w:r w:rsidR="00231FB9">
        <w:t>2022</w:t>
      </w:r>
      <w:r w:rsidRPr="00C879CE">
        <w:t xml:space="preserve"> год</w:t>
      </w:r>
      <w:r w:rsidRPr="00A74996">
        <w:t>, в соответствии со сводной бюджетной росписью.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4. Межбюджетные трансферты предоставляются на основании заключенного между администрацией Черемховского сельского поселения и </w:t>
      </w:r>
      <w:r w:rsidR="00260195">
        <w:t xml:space="preserve">Контрольно-счетной </w:t>
      </w:r>
      <w:r w:rsidRPr="00845B45">
        <w:t>палат</w:t>
      </w:r>
      <w:r>
        <w:t>ой</w:t>
      </w:r>
      <w:r w:rsidRPr="00845B45">
        <w:t xml:space="preserve"> Черемховского районного муниципального образования</w:t>
      </w:r>
      <w:r w:rsidRPr="00A74996">
        <w:t xml:space="preserve"> соглашения.</w:t>
      </w:r>
    </w:p>
    <w:p w:rsidR="00C879CE" w:rsidRPr="000938E6" w:rsidRDefault="00C879CE" w:rsidP="00C879CE">
      <w:pPr>
        <w:ind w:firstLine="709"/>
        <w:jc w:val="both"/>
      </w:pPr>
    </w:p>
    <w:p w:rsidR="00C879CE" w:rsidRDefault="00C879CE" w:rsidP="00C879CE">
      <w:pPr>
        <w:ind w:firstLine="709"/>
        <w:jc w:val="both"/>
        <w:rPr>
          <w:sz w:val="28"/>
          <w:szCs w:val="28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both"/>
        <w:rPr>
          <w:sz w:val="16"/>
          <w:szCs w:val="16"/>
        </w:rPr>
      </w:pPr>
    </w:p>
    <w:p w:rsidR="00002673" w:rsidRDefault="00002673" w:rsidP="00002673">
      <w:pPr>
        <w:jc w:val="both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482511" w:rsidRDefault="00482511" w:rsidP="00482511">
      <w:pPr>
        <w:jc w:val="center"/>
      </w:pPr>
    </w:p>
    <w:p w:rsidR="00482511" w:rsidRPr="00D147D3" w:rsidRDefault="00482511" w:rsidP="005D1C99">
      <w:pPr>
        <w:jc w:val="both"/>
        <w:rPr>
          <w:sz w:val="16"/>
          <w:szCs w:val="16"/>
        </w:rPr>
      </w:pPr>
    </w:p>
    <w:sectPr w:rsidR="00482511" w:rsidRPr="00D147D3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D4" w:rsidRDefault="00DC48D4" w:rsidP="00527E0B">
      <w:r>
        <w:separator/>
      </w:r>
    </w:p>
  </w:endnote>
  <w:endnote w:type="continuationSeparator" w:id="0">
    <w:p w:rsidR="00DC48D4" w:rsidRDefault="00DC48D4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D4" w:rsidRDefault="00DC48D4" w:rsidP="00527E0B">
      <w:r>
        <w:separator/>
      </w:r>
    </w:p>
  </w:footnote>
  <w:footnote w:type="continuationSeparator" w:id="0">
    <w:p w:rsidR="00DC48D4" w:rsidRDefault="00DC48D4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D4" w:rsidRDefault="00556AAF" w:rsidP="00C33E25">
    <w:pPr>
      <w:pStyle w:val="a8"/>
      <w:jc w:val="center"/>
    </w:pPr>
    <w:fldSimple w:instr=" PAGE   \* MERGEFORMAT ">
      <w:r w:rsidR="0036047A" w:rsidRPr="0036047A">
        <w:rPr>
          <w:noProof/>
          <w:sz w:val="28"/>
          <w:szCs w:val="28"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2997"/>
    <w:rsid w:val="0008781B"/>
    <w:rsid w:val="00090E1A"/>
    <w:rsid w:val="0009325B"/>
    <w:rsid w:val="000938E6"/>
    <w:rsid w:val="000B13EA"/>
    <w:rsid w:val="000B6169"/>
    <w:rsid w:val="000B6ED9"/>
    <w:rsid w:val="000C2350"/>
    <w:rsid w:val="000C2422"/>
    <w:rsid w:val="000C28B4"/>
    <w:rsid w:val="000C3579"/>
    <w:rsid w:val="000C3AE4"/>
    <w:rsid w:val="000C3E44"/>
    <w:rsid w:val="000C597F"/>
    <w:rsid w:val="000D26D0"/>
    <w:rsid w:val="000E53C2"/>
    <w:rsid w:val="000E7C22"/>
    <w:rsid w:val="000E7EE5"/>
    <w:rsid w:val="000F3C04"/>
    <w:rsid w:val="000F5B65"/>
    <w:rsid w:val="000F5F5A"/>
    <w:rsid w:val="000F7D6A"/>
    <w:rsid w:val="00105347"/>
    <w:rsid w:val="00105A64"/>
    <w:rsid w:val="0011087A"/>
    <w:rsid w:val="001145A0"/>
    <w:rsid w:val="00114D0D"/>
    <w:rsid w:val="001161BD"/>
    <w:rsid w:val="001218C5"/>
    <w:rsid w:val="001268E7"/>
    <w:rsid w:val="00127428"/>
    <w:rsid w:val="001324AE"/>
    <w:rsid w:val="00141567"/>
    <w:rsid w:val="00143E8D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462"/>
    <w:rsid w:val="00191C09"/>
    <w:rsid w:val="001B00B0"/>
    <w:rsid w:val="001B1C5F"/>
    <w:rsid w:val="001B6F4A"/>
    <w:rsid w:val="001B7D3B"/>
    <w:rsid w:val="001C1B43"/>
    <w:rsid w:val="001C380A"/>
    <w:rsid w:val="001C540A"/>
    <w:rsid w:val="001C690B"/>
    <w:rsid w:val="001C6D05"/>
    <w:rsid w:val="001E1245"/>
    <w:rsid w:val="001E2B01"/>
    <w:rsid w:val="001E3182"/>
    <w:rsid w:val="001E3547"/>
    <w:rsid w:val="001F0F25"/>
    <w:rsid w:val="001F1888"/>
    <w:rsid w:val="0020140E"/>
    <w:rsid w:val="00203305"/>
    <w:rsid w:val="00211536"/>
    <w:rsid w:val="0021608F"/>
    <w:rsid w:val="00221F43"/>
    <w:rsid w:val="00224653"/>
    <w:rsid w:val="00227EF5"/>
    <w:rsid w:val="002316EA"/>
    <w:rsid w:val="002318E0"/>
    <w:rsid w:val="00231FB9"/>
    <w:rsid w:val="002329E9"/>
    <w:rsid w:val="00235C3E"/>
    <w:rsid w:val="00241258"/>
    <w:rsid w:val="00243A3C"/>
    <w:rsid w:val="00247244"/>
    <w:rsid w:val="00251C68"/>
    <w:rsid w:val="0025231F"/>
    <w:rsid w:val="00256E80"/>
    <w:rsid w:val="00260195"/>
    <w:rsid w:val="0027145F"/>
    <w:rsid w:val="002733D7"/>
    <w:rsid w:val="002808E3"/>
    <w:rsid w:val="00287B4C"/>
    <w:rsid w:val="00290CA1"/>
    <w:rsid w:val="00290E4D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2F7BFA"/>
    <w:rsid w:val="003027BD"/>
    <w:rsid w:val="003118FB"/>
    <w:rsid w:val="00320BEB"/>
    <w:rsid w:val="00324466"/>
    <w:rsid w:val="00335A0B"/>
    <w:rsid w:val="003410CF"/>
    <w:rsid w:val="003434F2"/>
    <w:rsid w:val="003474DB"/>
    <w:rsid w:val="0035369C"/>
    <w:rsid w:val="0036047A"/>
    <w:rsid w:val="00367543"/>
    <w:rsid w:val="00367F72"/>
    <w:rsid w:val="0038266E"/>
    <w:rsid w:val="00393805"/>
    <w:rsid w:val="003945A5"/>
    <w:rsid w:val="00394CF5"/>
    <w:rsid w:val="00397EF5"/>
    <w:rsid w:val="003A2A96"/>
    <w:rsid w:val="003A6211"/>
    <w:rsid w:val="003A6856"/>
    <w:rsid w:val="003A7576"/>
    <w:rsid w:val="003A7C2E"/>
    <w:rsid w:val="003B23AF"/>
    <w:rsid w:val="003C14EA"/>
    <w:rsid w:val="003C1E13"/>
    <w:rsid w:val="003C599F"/>
    <w:rsid w:val="003C5B5C"/>
    <w:rsid w:val="003D0E3D"/>
    <w:rsid w:val="003E2F81"/>
    <w:rsid w:val="003E3FE6"/>
    <w:rsid w:val="004019E1"/>
    <w:rsid w:val="00405CFA"/>
    <w:rsid w:val="00406D80"/>
    <w:rsid w:val="0041004B"/>
    <w:rsid w:val="0041757B"/>
    <w:rsid w:val="004206E1"/>
    <w:rsid w:val="004211AA"/>
    <w:rsid w:val="00424C00"/>
    <w:rsid w:val="00432D3F"/>
    <w:rsid w:val="004475FA"/>
    <w:rsid w:val="00447806"/>
    <w:rsid w:val="00461BB6"/>
    <w:rsid w:val="00473172"/>
    <w:rsid w:val="00480139"/>
    <w:rsid w:val="00482511"/>
    <w:rsid w:val="00486879"/>
    <w:rsid w:val="0048786D"/>
    <w:rsid w:val="0049016C"/>
    <w:rsid w:val="0049074D"/>
    <w:rsid w:val="00492A3D"/>
    <w:rsid w:val="00494702"/>
    <w:rsid w:val="00496E8A"/>
    <w:rsid w:val="004A4C92"/>
    <w:rsid w:val="004A7A32"/>
    <w:rsid w:val="004B7C59"/>
    <w:rsid w:val="004C2271"/>
    <w:rsid w:val="004C40DC"/>
    <w:rsid w:val="004C727A"/>
    <w:rsid w:val="004D0C97"/>
    <w:rsid w:val="004D3015"/>
    <w:rsid w:val="004D5C38"/>
    <w:rsid w:val="004E011E"/>
    <w:rsid w:val="004E340F"/>
    <w:rsid w:val="004E7FBE"/>
    <w:rsid w:val="004F22DD"/>
    <w:rsid w:val="004F3C9D"/>
    <w:rsid w:val="00503044"/>
    <w:rsid w:val="0050553D"/>
    <w:rsid w:val="00505C9E"/>
    <w:rsid w:val="005068BB"/>
    <w:rsid w:val="005143F9"/>
    <w:rsid w:val="005178FB"/>
    <w:rsid w:val="0052039B"/>
    <w:rsid w:val="00522242"/>
    <w:rsid w:val="00525A4D"/>
    <w:rsid w:val="00527E0B"/>
    <w:rsid w:val="005306E5"/>
    <w:rsid w:val="00532BF5"/>
    <w:rsid w:val="00532ED2"/>
    <w:rsid w:val="005361B6"/>
    <w:rsid w:val="0053643E"/>
    <w:rsid w:val="00545322"/>
    <w:rsid w:val="00545609"/>
    <w:rsid w:val="00556AAF"/>
    <w:rsid w:val="0056145D"/>
    <w:rsid w:val="00567949"/>
    <w:rsid w:val="00567DB8"/>
    <w:rsid w:val="0057289A"/>
    <w:rsid w:val="005747B8"/>
    <w:rsid w:val="005761EB"/>
    <w:rsid w:val="00576E92"/>
    <w:rsid w:val="005771A2"/>
    <w:rsid w:val="00584A10"/>
    <w:rsid w:val="0058516C"/>
    <w:rsid w:val="00586931"/>
    <w:rsid w:val="00587D68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D4576"/>
    <w:rsid w:val="005E2C97"/>
    <w:rsid w:val="005E3CED"/>
    <w:rsid w:val="005E4792"/>
    <w:rsid w:val="005E544B"/>
    <w:rsid w:val="005E6B7A"/>
    <w:rsid w:val="005E7DBF"/>
    <w:rsid w:val="005F3504"/>
    <w:rsid w:val="005F48BD"/>
    <w:rsid w:val="005F60F7"/>
    <w:rsid w:val="00600E7A"/>
    <w:rsid w:val="00605090"/>
    <w:rsid w:val="00605DE5"/>
    <w:rsid w:val="00617B97"/>
    <w:rsid w:val="00620DD2"/>
    <w:rsid w:val="00622B9C"/>
    <w:rsid w:val="0062425F"/>
    <w:rsid w:val="00627225"/>
    <w:rsid w:val="00627E87"/>
    <w:rsid w:val="006317F5"/>
    <w:rsid w:val="00632AC4"/>
    <w:rsid w:val="00643875"/>
    <w:rsid w:val="00647481"/>
    <w:rsid w:val="00647D07"/>
    <w:rsid w:val="006517C9"/>
    <w:rsid w:val="00651C38"/>
    <w:rsid w:val="00652AB0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A0139"/>
    <w:rsid w:val="006A483B"/>
    <w:rsid w:val="006B25AD"/>
    <w:rsid w:val="006C36A1"/>
    <w:rsid w:val="006C5704"/>
    <w:rsid w:val="006C6FF0"/>
    <w:rsid w:val="006D059C"/>
    <w:rsid w:val="006D3529"/>
    <w:rsid w:val="006E1EA6"/>
    <w:rsid w:val="006E250B"/>
    <w:rsid w:val="006F3166"/>
    <w:rsid w:val="0070117D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4F33"/>
    <w:rsid w:val="007572A4"/>
    <w:rsid w:val="00760A40"/>
    <w:rsid w:val="00774ED6"/>
    <w:rsid w:val="007752F8"/>
    <w:rsid w:val="00775FD2"/>
    <w:rsid w:val="00784C72"/>
    <w:rsid w:val="007857CA"/>
    <w:rsid w:val="00785DC6"/>
    <w:rsid w:val="007864C8"/>
    <w:rsid w:val="00793F04"/>
    <w:rsid w:val="007964B6"/>
    <w:rsid w:val="007971F5"/>
    <w:rsid w:val="007A160D"/>
    <w:rsid w:val="007A540F"/>
    <w:rsid w:val="007A6A52"/>
    <w:rsid w:val="007B23E8"/>
    <w:rsid w:val="007B5BBF"/>
    <w:rsid w:val="007B7CF8"/>
    <w:rsid w:val="007C3123"/>
    <w:rsid w:val="007D051F"/>
    <w:rsid w:val="007D1A1E"/>
    <w:rsid w:val="007D5219"/>
    <w:rsid w:val="007D7BC0"/>
    <w:rsid w:val="007E0582"/>
    <w:rsid w:val="007E3967"/>
    <w:rsid w:val="007E6C98"/>
    <w:rsid w:val="007E7E57"/>
    <w:rsid w:val="007F00A9"/>
    <w:rsid w:val="007F12BA"/>
    <w:rsid w:val="007F3930"/>
    <w:rsid w:val="007F52BA"/>
    <w:rsid w:val="007F5588"/>
    <w:rsid w:val="007F648A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5507"/>
    <w:rsid w:val="00857691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90139"/>
    <w:rsid w:val="008960CD"/>
    <w:rsid w:val="008A0F0A"/>
    <w:rsid w:val="008A2689"/>
    <w:rsid w:val="008B2B08"/>
    <w:rsid w:val="008B2F84"/>
    <w:rsid w:val="008B3827"/>
    <w:rsid w:val="008B6B68"/>
    <w:rsid w:val="008D2109"/>
    <w:rsid w:val="008E3F4F"/>
    <w:rsid w:val="008E708A"/>
    <w:rsid w:val="008F2EF5"/>
    <w:rsid w:val="00900275"/>
    <w:rsid w:val="0091234A"/>
    <w:rsid w:val="0091241B"/>
    <w:rsid w:val="00921189"/>
    <w:rsid w:val="0092235B"/>
    <w:rsid w:val="00923762"/>
    <w:rsid w:val="00923C96"/>
    <w:rsid w:val="00926A5B"/>
    <w:rsid w:val="00943578"/>
    <w:rsid w:val="009441D3"/>
    <w:rsid w:val="009441E5"/>
    <w:rsid w:val="00944753"/>
    <w:rsid w:val="00950CEC"/>
    <w:rsid w:val="00956B4C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0C6C"/>
    <w:rsid w:val="009924D5"/>
    <w:rsid w:val="00994650"/>
    <w:rsid w:val="00994D57"/>
    <w:rsid w:val="00995A63"/>
    <w:rsid w:val="009A26C0"/>
    <w:rsid w:val="009A4DFA"/>
    <w:rsid w:val="009A51D6"/>
    <w:rsid w:val="009A6ED1"/>
    <w:rsid w:val="009B6311"/>
    <w:rsid w:val="009B6949"/>
    <w:rsid w:val="009C00CB"/>
    <w:rsid w:val="009C381E"/>
    <w:rsid w:val="009C3FEA"/>
    <w:rsid w:val="009D3F40"/>
    <w:rsid w:val="009D736F"/>
    <w:rsid w:val="009E0A91"/>
    <w:rsid w:val="009E2183"/>
    <w:rsid w:val="009E2AA4"/>
    <w:rsid w:val="009E41F8"/>
    <w:rsid w:val="009E68A6"/>
    <w:rsid w:val="009F0D4C"/>
    <w:rsid w:val="009F3965"/>
    <w:rsid w:val="009F45D9"/>
    <w:rsid w:val="009F470E"/>
    <w:rsid w:val="009F6BDC"/>
    <w:rsid w:val="009F6F6E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2FD6"/>
    <w:rsid w:val="00A65B9D"/>
    <w:rsid w:val="00A75104"/>
    <w:rsid w:val="00A75888"/>
    <w:rsid w:val="00A75EE4"/>
    <w:rsid w:val="00A86AED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F4512"/>
    <w:rsid w:val="00AF4919"/>
    <w:rsid w:val="00B06E36"/>
    <w:rsid w:val="00B070A5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721F2"/>
    <w:rsid w:val="00B741D8"/>
    <w:rsid w:val="00B7432B"/>
    <w:rsid w:val="00B96E81"/>
    <w:rsid w:val="00BA08F7"/>
    <w:rsid w:val="00BA47BA"/>
    <w:rsid w:val="00BA4E6B"/>
    <w:rsid w:val="00BB2350"/>
    <w:rsid w:val="00BB4B21"/>
    <w:rsid w:val="00BC08A0"/>
    <w:rsid w:val="00BC140A"/>
    <w:rsid w:val="00BC1592"/>
    <w:rsid w:val="00BC3714"/>
    <w:rsid w:val="00BC5AAB"/>
    <w:rsid w:val="00BC6091"/>
    <w:rsid w:val="00BD12D9"/>
    <w:rsid w:val="00BE1BA1"/>
    <w:rsid w:val="00BE4FA3"/>
    <w:rsid w:val="00BE7D8B"/>
    <w:rsid w:val="00BF3355"/>
    <w:rsid w:val="00BF7A03"/>
    <w:rsid w:val="00C01A30"/>
    <w:rsid w:val="00C01CF3"/>
    <w:rsid w:val="00C12BB5"/>
    <w:rsid w:val="00C2586C"/>
    <w:rsid w:val="00C277EF"/>
    <w:rsid w:val="00C31324"/>
    <w:rsid w:val="00C33E25"/>
    <w:rsid w:val="00C40E30"/>
    <w:rsid w:val="00C413AB"/>
    <w:rsid w:val="00C440EF"/>
    <w:rsid w:val="00C45C66"/>
    <w:rsid w:val="00C45D18"/>
    <w:rsid w:val="00C525CB"/>
    <w:rsid w:val="00C5624C"/>
    <w:rsid w:val="00C573BB"/>
    <w:rsid w:val="00C6288B"/>
    <w:rsid w:val="00C66A99"/>
    <w:rsid w:val="00C7282D"/>
    <w:rsid w:val="00C75278"/>
    <w:rsid w:val="00C82534"/>
    <w:rsid w:val="00C85E95"/>
    <w:rsid w:val="00C8627F"/>
    <w:rsid w:val="00C879CE"/>
    <w:rsid w:val="00C87A6C"/>
    <w:rsid w:val="00C91682"/>
    <w:rsid w:val="00C925BD"/>
    <w:rsid w:val="00C9462E"/>
    <w:rsid w:val="00C95A48"/>
    <w:rsid w:val="00CA0911"/>
    <w:rsid w:val="00CA0C03"/>
    <w:rsid w:val="00CA4C38"/>
    <w:rsid w:val="00CB4B5C"/>
    <w:rsid w:val="00CB6AE1"/>
    <w:rsid w:val="00CD084F"/>
    <w:rsid w:val="00CE0C78"/>
    <w:rsid w:val="00CE1CEC"/>
    <w:rsid w:val="00CE3D6A"/>
    <w:rsid w:val="00CE78B8"/>
    <w:rsid w:val="00CF4907"/>
    <w:rsid w:val="00D01E34"/>
    <w:rsid w:val="00D0244A"/>
    <w:rsid w:val="00D042F3"/>
    <w:rsid w:val="00D07878"/>
    <w:rsid w:val="00D14762"/>
    <w:rsid w:val="00D147D3"/>
    <w:rsid w:val="00D202A8"/>
    <w:rsid w:val="00D209C9"/>
    <w:rsid w:val="00D22626"/>
    <w:rsid w:val="00D43C97"/>
    <w:rsid w:val="00D4486C"/>
    <w:rsid w:val="00D50156"/>
    <w:rsid w:val="00D51D2C"/>
    <w:rsid w:val="00D604BC"/>
    <w:rsid w:val="00D768A2"/>
    <w:rsid w:val="00D82AD7"/>
    <w:rsid w:val="00D85DE2"/>
    <w:rsid w:val="00D9434F"/>
    <w:rsid w:val="00D96F4C"/>
    <w:rsid w:val="00DA136B"/>
    <w:rsid w:val="00DB1D1B"/>
    <w:rsid w:val="00DB27DD"/>
    <w:rsid w:val="00DB3A7B"/>
    <w:rsid w:val="00DB5803"/>
    <w:rsid w:val="00DB7F73"/>
    <w:rsid w:val="00DC48D4"/>
    <w:rsid w:val="00DD156A"/>
    <w:rsid w:val="00DD1820"/>
    <w:rsid w:val="00DD3EC2"/>
    <w:rsid w:val="00DD4FC2"/>
    <w:rsid w:val="00DE6675"/>
    <w:rsid w:val="00DE68B9"/>
    <w:rsid w:val="00DF0A88"/>
    <w:rsid w:val="00E02CFA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0C0"/>
    <w:rsid w:val="00E3111A"/>
    <w:rsid w:val="00E31408"/>
    <w:rsid w:val="00E35B27"/>
    <w:rsid w:val="00E36097"/>
    <w:rsid w:val="00E422C0"/>
    <w:rsid w:val="00E568F2"/>
    <w:rsid w:val="00E63967"/>
    <w:rsid w:val="00E63A84"/>
    <w:rsid w:val="00E66F09"/>
    <w:rsid w:val="00E80683"/>
    <w:rsid w:val="00E81277"/>
    <w:rsid w:val="00E84F17"/>
    <w:rsid w:val="00EA391B"/>
    <w:rsid w:val="00EB0011"/>
    <w:rsid w:val="00EB2531"/>
    <w:rsid w:val="00EC0785"/>
    <w:rsid w:val="00EC0CA9"/>
    <w:rsid w:val="00EC7901"/>
    <w:rsid w:val="00ED0E91"/>
    <w:rsid w:val="00ED6406"/>
    <w:rsid w:val="00EE219D"/>
    <w:rsid w:val="00EE2540"/>
    <w:rsid w:val="00EE5BC0"/>
    <w:rsid w:val="00EE5E4A"/>
    <w:rsid w:val="00EF6CA7"/>
    <w:rsid w:val="00F021EA"/>
    <w:rsid w:val="00F06ED1"/>
    <w:rsid w:val="00F16474"/>
    <w:rsid w:val="00F17619"/>
    <w:rsid w:val="00F21E27"/>
    <w:rsid w:val="00F34B1D"/>
    <w:rsid w:val="00F41023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5E63"/>
    <w:rsid w:val="00F86A4E"/>
    <w:rsid w:val="00FA045D"/>
    <w:rsid w:val="00FA207D"/>
    <w:rsid w:val="00FB0E88"/>
    <w:rsid w:val="00FB3318"/>
    <w:rsid w:val="00FC0BBA"/>
    <w:rsid w:val="00FC3DA8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27281</Words>
  <Characters>155508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7</cp:revision>
  <cp:lastPrinted>2020-02-18T08:41:00Z</cp:lastPrinted>
  <dcterms:created xsi:type="dcterms:W3CDTF">2021-12-21T06:33:00Z</dcterms:created>
  <dcterms:modified xsi:type="dcterms:W3CDTF">2022-07-20T07:53:00Z</dcterms:modified>
</cp:coreProperties>
</file>